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0D0CC" w14:textId="78D01725" w:rsidR="001D6F6C" w:rsidRDefault="00D317AA">
      <w:pPr>
        <w:adjustRightInd/>
        <w:spacing w:line="434" w:lineRule="exact"/>
        <w:rPr>
          <w:rFonts w:ascii="ＭＳ 明朝" w:cs="Times New Roman"/>
          <w:spacing w:val="6"/>
        </w:rPr>
      </w:pPr>
      <w:r>
        <w:rPr>
          <w:rFonts w:ascii="ＭＳ ゴシック" w:eastAsia="ＭＳ ゴシック" w:hAnsi="ＭＳ ゴシック" w:cs="ＭＳ ゴシック" w:hint="eastAsia"/>
          <w:b/>
          <w:bCs/>
          <w:spacing w:val="2"/>
          <w:sz w:val="24"/>
          <w:szCs w:val="24"/>
        </w:rPr>
        <w:t>９</w:t>
      </w:r>
      <w:r w:rsidR="00A45D37">
        <w:rPr>
          <w:rFonts w:ascii="ＭＳ 明朝" w:eastAsia="ＭＳ ゴシック" w:cs="ＭＳ ゴシック" w:hint="eastAsia"/>
          <w:b/>
          <w:bCs/>
          <w:spacing w:val="2"/>
          <w:sz w:val="24"/>
          <w:szCs w:val="24"/>
        </w:rPr>
        <w:t xml:space="preserve">　叙位・叙勲</w:t>
      </w:r>
    </w:p>
    <w:p w14:paraId="55C5CC98" w14:textId="77777777" w:rsidR="0056372A" w:rsidRDefault="0056372A">
      <w:pPr>
        <w:adjustRightInd/>
        <w:rPr>
          <w:rFonts w:ascii="ＭＳ 明朝" w:hAnsi="ＭＳ 明朝"/>
        </w:rPr>
      </w:pPr>
    </w:p>
    <w:p w14:paraId="37669AA8" w14:textId="48DA1002" w:rsidR="001D6F6C" w:rsidRPr="0056372A" w:rsidRDefault="00A45D37" w:rsidP="0056372A">
      <w:pPr>
        <w:adjustRightInd/>
        <w:ind w:firstLineChars="100" w:firstLine="224"/>
        <w:rPr>
          <w:rFonts w:ascii="ＭＳ 明朝" w:hAnsi="ＭＳ 明朝" w:cs="Times New Roman"/>
          <w:spacing w:val="6"/>
        </w:rPr>
      </w:pPr>
      <w:r w:rsidRPr="0056372A">
        <w:rPr>
          <w:rFonts w:ascii="ＭＳ 明朝" w:hAnsi="ＭＳ 明朝"/>
        </w:rPr>
        <w:t>(</w:t>
      </w:r>
      <w:r w:rsidRPr="0056372A">
        <w:rPr>
          <w:rFonts w:ascii="ＭＳ 明朝" w:hAnsi="ＭＳ 明朝" w:cs="Times New Roman"/>
        </w:rPr>
        <w:t>1</w:t>
      </w:r>
      <w:r w:rsidRPr="0056372A">
        <w:rPr>
          <w:rFonts w:ascii="ＭＳ 明朝" w:hAnsi="ＭＳ 明朝"/>
        </w:rPr>
        <w:t>)</w:t>
      </w:r>
      <w:r w:rsidR="0056372A">
        <w:rPr>
          <w:rFonts w:ascii="ＭＳ 明朝" w:hAnsi="ＭＳ 明朝" w:hint="eastAsia"/>
        </w:rPr>
        <w:t xml:space="preserve">　</w:t>
      </w:r>
      <w:r w:rsidRPr="0056372A">
        <w:rPr>
          <w:rFonts w:ascii="ＭＳ 明朝" w:hAnsi="ＭＳ 明朝" w:hint="eastAsia"/>
        </w:rPr>
        <w:t>死亡叙位・叙勲</w:t>
      </w:r>
    </w:p>
    <w:p w14:paraId="5EB7EB4C" w14:textId="77777777" w:rsidR="0056372A" w:rsidRPr="0056372A" w:rsidRDefault="00A45D37" w:rsidP="0056372A">
      <w:pPr>
        <w:adjustRightInd/>
        <w:ind w:firstLineChars="200" w:firstLine="448"/>
        <w:rPr>
          <w:rFonts w:ascii="ＭＳ 明朝" w:hAnsi="ＭＳ 明朝" w:cs="Times New Roman"/>
          <w:spacing w:val="6"/>
        </w:rPr>
      </w:pPr>
      <w:r w:rsidRPr="0056372A">
        <w:rPr>
          <w:rFonts w:ascii="ＭＳ 明朝" w:hAnsi="ＭＳ 明朝" w:hint="eastAsia"/>
        </w:rPr>
        <w:t>ア</w:t>
      </w:r>
      <w:r w:rsidR="0056372A" w:rsidRPr="0056372A">
        <w:rPr>
          <w:rFonts w:ascii="ＭＳ 明朝" w:hAnsi="ＭＳ 明朝" w:hint="eastAsia"/>
        </w:rPr>
        <w:t xml:space="preserve">　</w:t>
      </w:r>
      <w:r w:rsidRPr="0056372A">
        <w:rPr>
          <w:rFonts w:ascii="ＭＳ 明朝" w:hAnsi="ＭＳ 明朝" w:hint="eastAsia"/>
        </w:rPr>
        <w:t>資格要件</w:t>
      </w:r>
    </w:p>
    <w:p w14:paraId="3EFE78E5" w14:textId="3248294F" w:rsidR="001D6F6C" w:rsidRPr="0056372A" w:rsidRDefault="00A45D37" w:rsidP="0056372A">
      <w:pPr>
        <w:adjustRightInd/>
        <w:ind w:leftChars="300" w:left="896" w:hangingChars="100" w:hanging="224"/>
        <w:rPr>
          <w:rFonts w:ascii="ＭＳ 明朝" w:hAnsi="ＭＳ 明朝" w:cs="Times New Roman"/>
          <w:spacing w:val="6"/>
        </w:rPr>
      </w:pPr>
      <w:r w:rsidRPr="0056372A">
        <w:rPr>
          <w:rFonts w:ascii="ＭＳ 明朝" w:hAnsi="ＭＳ 明朝" w:cs="ＭＳ Ｐ明朝"/>
        </w:rPr>
        <w:t>(</w:t>
      </w:r>
      <w:r w:rsidRPr="0056372A">
        <w:rPr>
          <w:rFonts w:ascii="ＭＳ 明朝" w:hAnsi="ＭＳ 明朝" w:cs="ＭＳ Ｐ明朝" w:hint="eastAsia"/>
        </w:rPr>
        <w:t>ｱ</w:t>
      </w:r>
      <w:r w:rsidRPr="0056372A">
        <w:rPr>
          <w:rFonts w:ascii="ＭＳ 明朝" w:hAnsi="ＭＳ 明朝" w:cs="ＭＳ Ｐ明朝"/>
        </w:rPr>
        <w:t>)</w:t>
      </w:r>
      <w:r w:rsidR="0056372A" w:rsidRPr="0056372A">
        <w:rPr>
          <w:rFonts w:ascii="ＭＳ 明朝" w:hAnsi="ＭＳ 明朝" w:cs="ＭＳ Ｐ明朝" w:hint="eastAsia"/>
        </w:rPr>
        <w:t xml:space="preserve">　</w:t>
      </w:r>
      <w:r w:rsidRPr="0056372A">
        <w:rPr>
          <w:rFonts w:ascii="ＭＳ 明朝" w:hAnsi="ＭＳ 明朝" w:cs="ＭＳ Ｐ明朝" w:hint="eastAsia"/>
        </w:rPr>
        <w:t>教育関係従事年数が</w:t>
      </w:r>
      <w:r w:rsidRPr="0056372A">
        <w:rPr>
          <w:rFonts w:ascii="ＭＳ 明朝" w:hAnsi="ＭＳ 明朝" w:cs="ＭＳ Ｐ明朝"/>
        </w:rPr>
        <w:t>30</w:t>
      </w:r>
      <w:r w:rsidRPr="0056372A">
        <w:rPr>
          <w:rFonts w:ascii="ＭＳ 明朝" w:hAnsi="ＭＳ 明朝" w:hint="eastAsia"/>
        </w:rPr>
        <w:t>年以上あり、かつ、戦後歴</w:t>
      </w:r>
      <w:r w:rsidRPr="0056372A">
        <w:rPr>
          <w:rFonts w:ascii="ＭＳ 明朝" w:hAnsi="ＭＳ 明朝"/>
        </w:rPr>
        <w:t>(</w:t>
      </w:r>
      <w:r w:rsidRPr="0056372A">
        <w:rPr>
          <w:rFonts w:ascii="ＭＳ 明朝" w:hAnsi="ＭＳ 明朝" w:hint="eastAsia"/>
        </w:rPr>
        <w:t>昭和</w:t>
      </w:r>
      <w:r w:rsidRPr="0056372A">
        <w:rPr>
          <w:rFonts w:ascii="ＭＳ 明朝" w:hAnsi="ＭＳ 明朝" w:cs="ＭＳ Ｐ明朝"/>
        </w:rPr>
        <w:t>22</w:t>
      </w:r>
      <w:r w:rsidRPr="0056372A">
        <w:rPr>
          <w:rFonts w:ascii="ＭＳ 明朝" w:hAnsi="ＭＳ 明朝" w:hint="eastAsia"/>
        </w:rPr>
        <w:t>年５月３日以降）が</w:t>
      </w:r>
      <w:r w:rsidRPr="0056372A">
        <w:rPr>
          <w:rFonts w:ascii="ＭＳ 明朝" w:hAnsi="ＭＳ 明朝" w:cs="ＭＳ Ｐ明朝"/>
        </w:rPr>
        <w:t>10</w:t>
      </w:r>
      <w:r w:rsidRPr="0056372A">
        <w:rPr>
          <w:rFonts w:ascii="ＭＳ 明朝" w:hAnsi="ＭＳ 明朝" w:hint="eastAsia"/>
        </w:rPr>
        <w:t>年以上あること。</w:t>
      </w:r>
    </w:p>
    <w:p w14:paraId="4370C5BA" w14:textId="3C395169" w:rsidR="001D6F6C" w:rsidRPr="0056372A" w:rsidRDefault="00A45D37" w:rsidP="0056372A">
      <w:pPr>
        <w:adjustRightInd/>
        <w:ind w:left="896" w:hangingChars="400" w:hanging="896"/>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rPr>
        <w:t>(</w:t>
      </w:r>
      <w:r w:rsidRPr="0056372A">
        <w:rPr>
          <w:rFonts w:ascii="ＭＳ 明朝" w:hAnsi="ＭＳ 明朝" w:hint="eastAsia"/>
        </w:rPr>
        <w:t>ｲ</w:t>
      </w:r>
      <w:r w:rsidRPr="0056372A">
        <w:rPr>
          <w:rFonts w:ascii="ＭＳ 明朝" w:hAnsi="ＭＳ 明朝"/>
        </w:rPr>
        <w:t>)</w:t>
      </w:r>
      <w:r w:rsidR="0056372A">
        <w:rPr>
          <w:rFonts w:ascii="ＭＳ 明朝" w:hAnsi="ＭＳ 明朝" w:cs="Times New Roman" w:hint="eastAsia"/>
        </w:rPr>
        <w:t xml:space="preserve">　</w:t>
      </w:r>
      <w:r w:rsidRPr="0056372A">
        <w:rPr>
          <w:rFonts w:ascii="ＭＳ 明朝" w:hAnsi="ＭＳ 明朝" w:hint="eastAsia"/>
        </w:rPr>
        <w:t>原則として校長経験を有すること。ただし、現職死亡の教頭（教頭歴３年以上必要）</w:t>
      </w:r>
      <w:r w:rsidRPr="0056372A">
        <w:rPr>
          <w:rFonts w:ascii="ＭＳ 明朝" w:hAnsi="ＭＳ 明朝" w:cs="Times New Roman"/>
        </w:rPr>
        <w:t xml:space="preserve">    </w:t>
      </w:r>
      <w:r w:rsidR="007D79BB" w:rsidRPr="0056372A">
        <w:rPr>
          <w:rFonts w:ascii="ＭＳ 明朝" w:hAnsi="ＭＳ 明朝" w:cs="Times New Roman"/>
        </w:rPr>
        <w:t xml:space="preserve"> </w:t>
      </w:r>
      <w:r w:rsidRPr="0056372A">
        <w:rPr>
          <w:rFonts w:ascii="ＭＳ 明朝" w:hAnsi="ＭＳ 明朝" w:hint="eastAsia"/>
        </w:rPr>
        <w:t>にあっては、その功績が校長経験者に準ずる者並びにへき地又は離島における勤務がそ</w:t>
      </w:r>
      <w:r w:rsidRPr="0056372A">
        <w:rPr>
          <w:rFonts w:ascii="ＭＳ 明朝" w:hAnsi="ＭＳ 明朝" w:cs="Times New Roman"/>
        </w:rPr>
        <w:t xml:space="preserve">    </w:t>
      </w:r>
      <w:r w:rsidR="007D79BB" w:rsidRPr="0056372A">
        <w:rPr>
          <w:rFonts w:ascii="ＭＳ 明朝" w:hAnsi="ＭＳ 明朝" w:cs="Times New Roman"/>
        </w:rPr>
        <w:t xml:space="preserve"> </w:t>
      </w:r>
      <w:r w:rsidRPr="0056372A">
        <w:rPr>
          <w:rFonts w:ascii="ＭＳ 明朝" w:hAnsi="ＭＳ 明朝" w:hint="eastAsia"/>
        </w:rPr>
        <w:t>の者の教育関係従事年数の大部分を占め、かつ、へき地又は離島の教育の振興に貢献の</w:t>
      </w:r>
      <w:r w:rsidRPr="0056372A">
        <w:rPr>
          <w:rFonts w:ascii="ＭＳ 明朝" w:hAnsi="ＭＳ 明朝" w:cs="Times New Roman"/>
        </w:rPr>
        <w:t xml:space="preserve">    </w:t>
      </w:r>
      <w:r w:rsidR="007D79BB" w:rsidRPr="0056372A">
        <w:rPr>
          <w:rFonts w:ascii="ＭＳ 明朝" w:hAnsi="ＭＳ 明朝" w:cs="Times New Roman"/>
        </w:rPr>
        <w:t xml:space="preserve"> </w:t>
      </w:r>
      <w:r w:rsidRPr="0056372A">
        <w:rPr>
          <w:rFonts w:ascii="ＭＳ 明朝" w:hAnsi="ＭＳ 明朝" w:hint="eastAsia"/>
        </w:rPr>
        <w:t>あった者及び教育功労等で大臣表彰等を受けた者とする。</w:t>
      </w:r>
    </w:p>
    <w:p w14:paraId="585E56EC" w14:textId="73ECD2F4" w:rsidR="001D6F6C" w:rsidRPr="0056372A" w:rsidRDefault="00A45D37" w:rsidP="001D6F6C">
      <w:pPr>
        <w:adjustRightInd/>
        <w:ind w:firstLineChars="250" w:firstLine="560"/>
        <w:rPr>
          <w:rFonts w:ascii="ＭＳ 明朝" w:hAnsi="ＭＳ 明朝" w:cs="Times New Roman"/>
          <w:spacing w:val="6"/>
        </w:rPr>
      </w:pPr>
      <w:r w:rsidRPr="0056372A">
        <w:rPr>
          <w:rFonts w:ascii="ＭＳ 明朝" w:hAnsi="ＭＳ 明朝" w:hint="eastAsia"/>
        </w:rPr>
        <w:t>（ｳ）</w:t>
      </w:r>
      <w:r w:rsidR="0056372A">
        <w:rPr>
          <w:rFonts w:ascii="ＭＳ 明朝" w:hAnsi="ＭＳ 明朝" w:hint="eastAsia"/>
        </w:rPr>
        <w:t>(</w:t>
      </w:r>
      <w:r w:rsidRPr="0056372A">
        <w:rPr>
          <w:rFonts w:ascii="ＭＳ 明朝" w:hAnsi="ＭＳ 明朝" w:cs="ＭＳ Ｐ明朝" w:hint="eastAsia"/>
        </w:rPr>
        <w:t>ｱ</w:t>
      </w:r>
      <w:r w:rsidRPr="0056372A">
        <w:rPr>
          <w:rFonts w:ascii="ＭＳ 明朝" w:hAnsi="ＭＳ 明朝" w:cs="ＭＳ Ｐ明朝"/>
        </w:rPr>
        <w:t>)(</w:t>
      </w:r>
      <w:r w:rsidRPr="0056372A">
        <w:rPr>
          <w:rFonts w:ascii="ＭＳ 明朝" w:hAnsi="ＭＳ 明朝" w:cs="ＭＳ Ｐ明朝" w:hint="eastAsia"/>
        </w:rPr>
        <w:t>ｲ</w:t>
      </w:r>
      <w:r w:rsidRPr="0056372A">
        <w:rPr>
          <w:rFonts w:ascii="ＭＳ 明朝" w:hAnsi="ＭＳ 明朝" w:cs="ＭＳ Ｐ明朝"/>
        </w:rPr>
        <w:t>)</w:t>
      </w:r>
      <w:r w:rsidRPr="0056372A">
        <w:rPr>
          <w:rFonts w:ascii="ＭＳ 明朝" w:hAnsi="ＭＳ 明朝" w:cs="ＭＳ Ｐ明朝" w:hint="eastAsia"/>
        </w:rPr>
        <w:t>の他、学校現場従事年数が</w:t>
      </w:r>
      <w:r w:rsidR="001401D7" w:rsidRPr="0056372A">
        <w:rPr>
          <w:rFonts w:ascii="ＭＳ 明朝" w:hAnsi="ＭＳ 明朝" w:cs="ＭＳ Ｐ明朝"/>
        </w:rPr>
        <w:t>20</w:t>
      </w:r>
      <w:r w:rsidRPr="0056372A">
        <w:rPr>
          <w:rFonts w:ascii="ＭＳ 明朝" w:hAnsi="ＭＳ 明朝" w:cs="ＭＳ Ｐ明朝" w:hint="eastAsia"/>
        </w:rPr>
        <w:t>年以上必要である。</w:t>
      </w:r>
    </w:p>
    <w:p w14:paraId="3395F7FD" w14:textId="77777777" w:rsidR="0056372A" w:rsidRDefault="00A45D37" w:rsidP="0056372A">
      <w:pPr>
        <w:adjustRightInd/>
        <w:ind w:left="672"/>
        <w:rPr>
          <w:rFonts w:ascii="ＭＳ 明朝" w:hAnsi="ＭＳ 明朝" w:cs="Times New Roman"/>
          <w:spacing w:val="6"/>
        </w:rPr>
      </w:pPr>
      <w:r w:rsidRPr="0056372A">
        <w:rPr>
          <w:rFonts w:ascii="ＭＳ 明朝" w:hAnsi="ＭＳ 明朝" w:hint="eastAsia"/>
        </w:rPr>
        <w:t xml:space="preserve">　</w:t>
      </w:r>
      <w:r w:rsidRPr="0056372A">
        <w:rPr>
          <w:rFonts w:ascii="ＭＳ 明朝" w:hAnsi="ＭＳ 明朝" w:cs="ＭＳ Ｐ明朝" w:hint="eastAsia"/>
        </w:rPr>
        <w:t>なお、指導主事の在職期間は、学校現場従事年数に加算できる。</w:t>
      </w:r>
      <w:r w:rsidRPr="0056372A">
        <w:rPr>
          <w:rFonts w:ascii="ＭＳ 明朝" w:hAnsi="ＭＳ 明朝" w:hint="eastAsia"/>
        </w:rPr>
        <w:t xml:space="preserve">　</w:t>
      </w:r>
    </w:p>
    <w:p w14:paraId="5612920E" w14:textId="572D060A" w:rsidR="001D6F6C" w:rsidRPr="0056372A" w:rsidRDefault="0056372A" w:rsidP="0056372A">
      <w:pPr>
        <w:adjustRightInd/>
        <w:ind w:firstLineChars="200" w:firstLine="472"/>
        <w:rPr>
          <w:rFonts w:ascii="ＭＳ 明朝" w:hAnsi="ＭＳ 明朝" w:cs="Times New Roman"/>
          <w:spacing w:val="6"/>
        </w:rPr>
      </w:pPr>
      <w:r>
        <w:rPr>
          <w:rFonts w:ascii="ＭＳ 明朝" w:hAnsi="ＭＳ 明朝" w:cs="Times New Roman" w:hint="eastAsia"/>
          <w:spacing w:val="6"/>
        </w:rPr>
        <w:t xml:space="preserve">イ　</w:t>
      </w:r>
      <w:r w:rsidR="00A45D37" w:rsidRPr="0056372A">
        <w:rPr>
          <w:rFonts w:ascii="ＭＳ 明朝" w:hAnsi="ＭＳ 明朝" w:hint="eastAsia"/>
        </w:rPr>
        <w:t>提出書類等</w:t>
      </w:r>
    </w:p>
    <w:p w14:paraId="5200894C" w14:textId="77777777" w:rsidR="0056372A" w:rsidRDefault="00A45D37" w:rsidP="0056372A">
      <w:pPr>
        <w:adjustRightInd/>
        <w:rPr>
          <w:rFonts w:ascii="ＭＳ 明朝" w:hAnsi="ＭＳ 明朝" w:cs="Times New Roman"/>
          <w:spacing w:val="6"/>
        </w:rPr>
      </w:pPr>
      <w:r w:rsidRPr="0056372A">
        <w:rPr>
          <w:rFonts w:ascii="ＭＳ 明朝" w:hAnsi="ＭＳ 明朝" w:hint="eastAsia"/>
        </w:rPr>
        <w:t xml:space="preserve">　　　</w:t>
      </w:r>
      <w:r w:rsidRPr="0056372A">
        <w:rPr>
          <w:rFonts w:ascii="ＭＳ 明朝" w:hAnsi="ＭＳ 明朝" w:cs="ＭＳ Ｐ明朝"/>
        </w:rPr>
        <w:t>(</w:t>
      </w:r>
      <w:r w:rsidRPr="0056372A">
        <w:rPr>
          <w:rFonts w:ascii="ＭＳ 明朝" w:hAnsi="ＭＳ 明朝" w:cs="ＭＳ Ｐ明朝" w:hint="eastAsia"/>
        </w:rPr>
        <w:t>ｱ</w:t>
      </w:r>
      <w:r w:rsidRPr="0056372A">
        <w:rPr>
          <w:rFonts w:ascii="ＭＳ 明朝" w:hAnsi="ＭＳ 明朝" w:cs="ＭＳ Ｐ明朝"/>
        </w:rPr>
        <w:t>)</w:t>
      </w:r>
      <w:r w:rsidR="0056372A">
        <w:rPr>
          <w:rFonts w:ascii="ＭＳ 明朝" w:hAnsi="ＭＳ 明朝" w:cs="ＭＳ Ｐ明朝" w:hint="eastAsia"/>
        </w:rPr>
        <w:t xml:space="preserve">　</w:t>
      </w:r>
      <w:r w:rsidRPr="0056372A">
        <w:rPr>
          <w:rFonts w:ascii="ＭＳ 明朝" w:hAnsi="ＭＳ 明朝" w:hint="eastAsia"/>
        </w:rPr>
        <w:t>内申書類提出期限</w:t>
      </w:r>
    </w:p>
    <w:p w14:paraId="61CBCC0A" w14:textId="2DDB52B4" w:rsidR="001D6F6C" w:rsidRPr="0056372A" w:rsidRDefault="00A45D37" w:rsidP="0056372A">
      <w:pPr>
        <w:adjustRightInd/>
        <w:ind w:firstLineChars="500" w:firstLine="1120"/>
        <w:rPr>
          <w:rFonts w:ascii="ＭＳ 明朝" w:hAnsi="ＭＳ 明朝" w:cs="Times New Roman"/>
          <w:color w:val="auto"/>
          <w:spacing w:val="6"/>
        </w:rPr>
      </w:pPr>
      <w:r w:rsidRPr="0056372A">
        <w:rPr>
          <w:rFonts w:ascii="ＭＳ 明朝" w:hAnsi="ＭＳ 明朝" w:hint="eastAsia"/>
          <w:color w:val="auto"/>
        </w:rPr>
        <w:t>死亡日の翌日から７日（応答日が閉庁日に当たる場合は、直前の開庁日）以内</w:t>
      </w:r>
    </w:p>
    <w:p w14:paraId="625F9996" w14:textId="4DBB9C31" w:rsidR="001D6F6C" w:rsidRPr="0056372A" w:rsidRDefault="00A45D37" w:rsidP="0056372A">
      <w:pPr>
        <w:adjustRightInd/>
        <w:ind w:leftChars="400" w:left="896" w:firstLineChars="100" w:firstLine="224"/>
        <w:rPr>
          <w:rFonts w:ascii="ＭＳ 明朝" w:cs="Times New Roman"/>
          <w:color w:val="auto"/>
          <w:spacing w:val="6"/>
        </w:rPr>
      </w:pPr>
      <w:r w:rsidRPr="0056372A">
        <w:rPr>
          <w:rFonts w:hint="eastAsia"/>
          <w:color w:val="auto"/>
        </w:rPr>
        <w:t>ただし、</w:t>
      </w:r>
      <w:r w:rsidR="00F30A2A" w:rsidRPr="0056372A">
        <w:rPr>
          <w:rFonts w:hint="eastAsia"/>
          <w:color w:val="auto"/>
        </w:rPr>
        <w:t>通信等の著しく不便な離島あるいは外国及び海上において死亡した場合、そ</w:t>
      </w:r>
      <w:r w:rsidR="0056372A" w:rsidRPr="0056372A">
        <w:rPr>
          <w:rFonts w:hint="eastAsia"/>
          <w:color w:val="auto"/>
        </w:rPr>
        <w:t xml:space="preserve">　</w:t>
      </w:r>
      <w:r w:rsidR="00F30A2A" w:rsidRPr="0056372A">
        <w:rPr>
          <w:rFonts w:hint="eastAsia"/>
          <w:color w:val="auto"/>
        </w:rPr>
        <w:t>の他やむを得ない特別な事由がある場合は例外となるので速やかに総務課へ連絡すること。また、年末年始、ゴールデンウィーク等で閣議が開催されない期間にあっては、文部科学省への提出期限が繰り上げられるため、別途通知する日</w:t>
      </w:r>
      <w:r w:rsidRPr="0056372A">
        <w:rPr>
          <w:rFonts w:hint="eastAsia"/>
          <w:color w:val="auto"/>
        </w:rPr>
        <w:t>までに提出する。</w:t>
      </w:r>
    </w:p>
    <w:p w14:paraId="0893F64C" w14:textId="4B6D89FB" w:rsidR="001D6F6C" w:rsidRDefault="00A45D37">
      <w:pPr>
        <w:adjustRightInd/>
        <w:rPr>
          <w:rFonts w:ascii="ＭＳ 明朝" w:cs="Times New Roman"/>
          <w:spacing w:val="6"/>
        </w:rPr>
      </w:pPr>
      <w:r>
        <w:rPr>
          <w:rFonts w:hint="eastAsia"/>
        </w:rPr>
        <w:t xml:space="preserve">　　　</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sidR="0056372A">
        <w:rPr>
          <w:rFonts w:cs="Times New Roman" w:hint="eastAsia"/>
        </w:rPr>
        <w:t xml:space="preserve">　</w:t>
      </w:r>
      <w:r>
        <w:rPr>
          <w:rFonts w:hint="eastAsia"/>
        </w:rPr>
        <w:t>提出先</w:t>
      </w:r>
    </w:p>
    <w:p w14:paraId="2F5C7D2E" w14:textId="44534D08" w:rsidR="001D6F6C" w:rsidRDefault="00A45D37">
      <w:pPr>
        <w:adjustRightInd/>
        <w:rPr>
          <w:rFonts w:ascii="ＭＳ 明朝" w:cs="Times New Roman"/>
          <w:spacing w:val="6"/>
        </w:rPr>
      </w:pPr>
      <w:r>
        <w:rPr>
          <w:rFonts w:cs="Times New Roman"/>
        </w:rPr>
        <w:t xml:space="preserve">          </w:t>
      </w:r>
      <w:r>
        <w:rPr>
          <w:rFonts w:hint="eastAsia"/>
        </w:rPr>
        <w:t>市町教育委員会は尾張教育事務所長あて提出する。</w:t>
      </w:r>
    </w:p>
    <w:p w14:paraId="0A3B10B3" w14:textId="4ABF067F" w:rsidR="001D6F6C" w:rsidRDefault="00A45D37">
      <w:pPr>
        <w:adjustRightInd/>
        <w:rPr>
          <w:rFonts w:ascii="ＭＳ 明朝" w:cs="Times New Roman"/>
          <w:spacing w:val="6"/>
        </w:rPr>
      </w:pPr>
      <w:r>
        <w:rPr>
          <w:rFonts w:cs="Times New Roman"/>
        </w:rPr>
        <w:t xml:space="preserve">          </w:t>
      </w:r>
      <w:r>
        <w:rPr>
          <w:rFonts w:hint="eastAsia"/>
        </w:rPr>
        <w:t>尾張教育事務所長は、県教育委員会教育長（総務課）あて提出する。</w:t>
      </w:r>
    </w:p>
    <w:p w14:paraId="16FC6557" w14:textId="1D6900C5" w:rsidR="001D6F6C" w:rsidRDefault="00A45D37">
      <w:pPr>
        <w:adjustRightInd/>
        <w:rPr>
          <w:rFonts w:ascii="ＭＳ 明朝" w:cs="Times New Roman"/>
          <w:spacing w:val="6"/>
        </w:rPr>
      </w:pPr>
      <w:r>
        <w:rPr>
          <w:rFonts w:cs="Times New Roman"/>
        </w:rPr>
        <w:t xml:space="preserve">      </w:t>
      </w: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cs="Times New Roman"/>
        </w:rPr>
        <w:t xml:space="preserve"> </w:t>
      </w:r>
      <w:r w:rsidR="0056372A">
        <w:rPr>
          <w:rFonts w:cs="Times New Roman" w:hint="eastAsia"/>
        </w:rPr>
        <w:t xml:space="preserve">　</w:t>
      </w:r>
      <w:r>
        <w:rPr>
          <w:rFonts w:hint="eastAsia"/>
        </w:rPr>
        <w:t>提出書類及び提出部数</w:t>
      </w:r>
      <w:r>
        <w:rPr>
          <w:rFonts w:cs="Times New Roman"/>
        </w:rPr>
        <w:t xml:space="preserve">   </w:t>
      </w:r>
    </w:p>
    <w:p w14:paraId="72B990AF" w14:textId="77777777" w:rsidR="0056372A" w:rsidRDefault="00A45D37" w:rsidP="0056372A">
      <w:pPr>
        <w:adjustRightInd/>
        <w:ind w:left="896" w:hangingChars="400" w:hanging="896"/>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後掲</w:t>
      </w:r>
      <w:r w:rsidRPr="0056372A">
        <w:rPr>
          <w:rFonts w:ascii="ＭＳ 明朝" w:hAnsi="ＭＳ 明朝" w:cs="ＭＳ Ｐ明朝"/>
        </w:rPr>
        <w:t>(3)</w:t>
      </w:r>
      <w:r w:rsidRPr="0056372A">
        <w:rPr>
          <w:rFonts w:ascii="ＭＳ 明朝" w:hAnsi="ＭＳ 明朝" w:hint="eastAsia"/>
        </w:rPr>
        <w:t xml:space="preserve">高齢者叙勲中の表｢死亡叙位・叙勲等の提出書類及び提出部数一覧」を参照　　　　　</w:t>
      </w:r>
      <w:r w:rsidR="007D79BB" w:rsidRPr="0056372A">
        <w:rPr>
          <w:rFonts w:ascii="ＭＳ 明朝" w:hAnsi="ＭＳ 明朝"/>
        </w:rPr>
        <w:t xml:space="preserve"> </w:t>
      </w:r>
      <w:r w:rsidRPr="0056372A">
        <w:rPr>
          <w:rFonts w:ascii="ＭＳ 明朝" w:hAnsi="ＭＳ 明朝" w:hint="eastAsia"/>
        </w:rPr>
        <w:t>のこと。</w:t>
      </w:r>
    </w:p>
    <w:p w14:paraId="4B308814" w14:textId="77777777" w:rsidR="0056372A" w:rsidRDefault="0056372A" w:rsidP="0056372A">
      <w:pPr>
        <w:adjustRightInd/>
        <w:ind w:left="944" w:hangingChars="400" w:hanging="944"/>
        <w:rPr>
          <w:rFonts w:ascii="ＭＳ 明朝" w:hAnsi="ＭＳ 明朝" w:cs="Times New Roman"/>
          <w:spacing w:val="6"/>
        </w:rPr>
      </w:pPr>
    </w:p>
    <w:p w14:paraId="0FCD13F2" w14:textId="77777777" w:rsidR="0056372A" w:rsidRDefault="0056372A" w:rsidP="0056372A">
      <w:pPr>
        <w:adjustRightInd/>
        <w:ind w:leftChars="100" w:left="932" w:hangingChars="300" w:hanging="708"/>
        <w:rPr>
          <w:rFonts w:ascii="ＭＳ 明朝" w:hAnsi="ＭＳ 明朝" w:cs="Times New Roman"/>
          <w:spacing w:val="6"/>
        </w:rPr>
      </w:pPr>
      <w:r>
        <w:rPr>
          <w:rFonts w:ascii="ＭＳ 明朝" w:hAnsi="ＭＳ 明朝" w:cs="Times New Roman" w:hint="eastAsia"/>
          <w:spacing w:val="6"/>
        </w:rPr>
        <w:t xml:space="preserve">(2)　</w:t>
      </w:r>
      <w:r w:rsidR="00A45D37">
        <w:rPr>
          <w:rFonts w:hint="eastAsia"/>
        </w:rPr>
        <w:t>春秋叙勲</w:t>
      </w:r>
    </w:p>
    <w:p w14:paraId="726BC71C" w14:textId="77777777" w:rsidR="0056372A" w:rsidRDefault="00A45D37" w:rsidP="0056372A">
      <w:pPr>
        <w:adjustRightInd/>
        <w:ind w:firstLineChars="200" w:firstLine="448"/>
        <w:rPr>
          <w:rFonts w:ascii="ＭＳ 明朝" w:hAnsi="ＭＳ 明朝" w:cs="Times New Roman"/>
          <w:spacing w:val="6"/>
        </w:rPr>
      </w:pPr>
      <w:r>
        <w:rPr>
          <w:rFonts w:hint="eastAsia"/>
        </w:rPr>
        <w:t>ア</w:t>
      </w:r>
      <w:r w:rsidR="0056372A">
        <w:rPr>
          <w:rFonts w:hint="eastAsia"/>
        </w:rPr>
        <w:t xml:space="preserve">　</w:t>
      </w:r>
      <w:r>
        <w:rPr>
          <w:rFonts w:hint="eastAsia"/>
        </w:rPr>
        <w:t>資格要件</w:t>
      </w:r>
    </w:p>
    <w:p w14:paraId="342E47F2" w14:textId="44B51823" w:rsidR="001D6F6C" w:rsidRPr="0056372A" w:rsidRDefault="00A45D37" w:rsidP="0056372A">
      <w:pPr>
        <w:adjustRightInd/>
        <w:ind w:firstLineChars="300" w:firstLine="672"/>
        <w:rPr>
          <w:rFonts w:ascii="ＭＳ 明朝" w:hAnsi="ＭＳ 明朝" w:cs="Times New Roman"/>
          <w:spacing w:val="6"/>
        </w:rPr>
      </w:pPr>
      <w:r>
        <w:rPr>
          <w:rFonts w:hint="eastAsia"/>
        </w:rPr>
        <w:t>（ｱ</w:t>
      </w:r>
      <w:r>
        <w:rPr>
          <w:rFonts w:ascii="ＭＳ 明朝" w:hAnsi="ＭＳ 明朝"/>
        </w:rPr>
        <w:t>)</w:t>
      </w:r>
      <w:r w:rsidR="0056372A">
        <w:rPr>
          <w:rFonts w:ascii="ＭＳ 明朝" w:hAnsi="ＭＳ 明朝" w:hint="eastAsia"/>
        </w:rPr>
        <w:t xml:space="preserve">　</w:t>
      </w:r>
      <w:r>
        <w:rPr>
          <w:rFonts w:hint="eastAsia"/>
        </w:rPr>
        <w:t>学校教育部門</w:t>
      </w:r>
    </w:p>
    <w:p w14:paraId="6E8AEFCB" w14:textId="00FEDE14" w:rsidR="001D6F6C" w:rsidRPr="0056372A" w:rsidRDefault="00A45D37" w:rsidP="0056372A">
      <w:pPr>
        <w:adjustRightInd/>
        <w:ind w:leftChars="400" w:left="1120" w:hangingChars="100" w:hanging="224"/>
        <w:rPr>
          <w:rFonts w:ascii="ＭＳ 明朝" w:hAnsi="ＭＳ 明朝" w:cs="Times New Roman"/>
          <w:spacing w:val="6"/>
        </w:rPr>
      </w:pPr>
      <w:r w:rsidRPr="0056372A">
        <w:rPr>
          <w:rFonts w:ascii="ＭＳ 明朝" w:hAnsi="ＭＳ 明朝" w:hint="eastAsia"/>
        </w:rPr>
        <w:t>ａ</w:t>
      </w:r>
      <w:r w:rsidR="0056372A" w:rsidRPr="0056372A">
        <w:rPr>
          <w:rFonts w:ascii="ＭＳ 明朝" w:hAnsi="ＭＳ 明朝" w:hint="eastAsia"/>
        </w:rPr>
        <w:t xml:space="preserve">　</w:t>
      </w:r>
      <w:r w:rsidRPr="0056372A">
        <w:rPr>
          <w:rFonts w:ascii="ＭＳ 明朝" w:hAnsi="ＭＳ 明朝" w:hint="eastAsia"/>
        </w:rPr>
        <w:t xml:space="preserve">前歴又は現職が、校長、教員、教育委員会の関係職員として学校教育（主として公　　　　　</w:t>
      </w:r>
      <w:r w:rsidR="007D79BB" w:rsidRPr="0056372A">
        <w:rPr>
          <w:rFonts w:ascii="ＭＳ 明朝" w:hAnsi="ＭＳ 明朝"/>
        </w:rPr>
        <w:t xml:space="preserve">  </w:t>
      </w:r>
      <w:r w:rsidRPr="0056372A">
        <w:rPr>
          <w:rFonts w:ascii="ＭＳ 明朝" w:hAnsi="ＭＳ 明朝" w:hint="eastAsia"/>
        </w:rPr>
        <w:t>立学校関係）の振興に貢献し、特に功績顕著であると認められ、叙勲発令日</w:t>
      </w:r>
      <w:r w:rsidRPr="0056372A">
        <w:rPr>
          <w:rFonts w:ascii="ＭＳ 明朝" w:hAnsi="ＭＳ 明朝" w:cs="Times New Roman"/>
        </w:rPr>
        <w:t xml:space="preserve"> </w:t>
      </w:r>
      <w:r w:rsidRPr="0056372A">
        <w:rPr>
          <w:rFonts w:ascii="ＭＳ 明朝" w:hAnsi="ＭＳ 明朝"/>
        </w:rPr>
        <w:t>(</w:t>
      </w:r>
      <w:r w:rsidRPr="0056372A">
        <w:rPr>
          <w:rFonts w:ascii="ＭＳ 明朝" w:hAnsi="ＭＳ 明朝" w:hint="eastAsia"/>
        </w:rPr>
        <w:t xml:space="preserve">春は４　　　　　</w:t>
      </w:r>
      <w:r w:rsidR="007D79BB" w:rsidRPr="0056372A">
        <w:rPr>
          <w:rFonts w:ascii="ＭＳ 明朝" w:hAnsi="ＭＳ 明朝"/>
        </w:rPr>
        <w:t xml:space="preserve">  </w:t>
      </w:r>
      <w:r w:rsidRPr="0056372A">
        <w:rPr>
          <w:rFonts w:ascii="ＭＳ 明朝" w:hAnsi="ＭＳ 明朝" w:hint="eastAsia"/>
        </w:rPr>
        <w:t>月２９日、秋は１１月３日</w:t>
      </w:r>
      <w:r w:rsidRPr="0056372A">
        <w:rPr>
          <w:rFonts w:ascii="ＭＳ 明朝" w:hAnsi="ＭＳ 明朝"/>
        </w:rPr>
        <w:t>)</w:t>
      </w:r>
      <w:r w:rsidRPr="0056372A">
        <w:rPr>
          <w:rFonts w:ascii="ＭＳ 明朝" w:hAnsi="ＭＳ 明朝" w:cs="Times New Roman"/>
        </w:rPr>
        <w:t xml:space="preserve"> </w:t>
      </w:r>
      <w:r w:rsidRPr="0056372A">
        <w:rPr>
          <w:rFonts w:ascii="ＭＳ 明朝" w:hAnsi="ＭＳ 明朝" w:hint="eastAsia"/>
        </w:rPr>
        <w:t>現在の年齢が</w:t>
      </w:r>
      <w:r w:rsidRPr="0056372A">
        <w:rPr>
          <w:rFonts w:ascii="ＭＳ 明朝" w:hAnsi="ＭＳ 明朝" w:cs="ＭＳ Ｐ明朝"/>
        </w:rPr>
        <w:t>70</w:t>
      </w:r>
      <w:r w:rsidRPr="0056372A">
        <w:rPr>
          <w:rFonts w:ascii="ＭＳ 明朝" w:hAnsi="ＭＳ 明朝" w:hint="eastAsia"/>
        </w:rPr>
        <w:t>歳以上で、教育関係従事年数が</w:t>
      </w:r>
      <w:r w:rsidRPr="0056372A">
        <w:rPr>
          <w:rFonts w:ascii="ＭＳ 明朝" w:hAnsi="ＭＳ 明朝" w:cs="ＭＳ Ｐ明朝"/>
        </w:rPr>
        <w:t>30</w:t>
      </w:r>
      <w:r w:rsidR="007D79BB" w:rsidRPr="0056372A">
        <w:rPr>
          <w:rFonts w:ascii="ＭＳ 明朝" w:hAnsi="ＭＳ 明朝" w:hint="eastAsia"/>
        </w:rPr>
        <w:t>年以</w:t>
      </w:r>
      <w:r w:rsidR="007D79BB" w:rsidRPr="0056372A">
        <w:rPr>
          <w:rFonts w:ascii="ＭＳ 明朝" w:hAnsi="ＭＳ 明朝"/>
        </w:rPr>
        <w:t xml:space="preserve">           </w:t>
      </w:r>
      <w:r w:rsidR="007D79BB" w:rsidRPr="0056372A">
        <w:rPr>
          <w:rFonts w:ascii="ＭＳ 明朝" w:hAnsi="ＭＳ 明朝" w:hint="eastAsia"/>
        </w:rPr>
        <w:t>上</w:t>
      </w:r>
      <w:r w:rsidRPr="0056372A">
        <w:rPr>
          <w:rFonts w:ascii="ＭＳ 明朝" w:hAnsi="ＭＳ 明朝" w:hint="eastAsia"/>
        </w:rPr>
        <w:t>の者（市町村教育委員会教育長の在職期間は通算する。）</w:t>
      </w:r>
    </w:p>
    <w:p w14:paraId="631E39A0" w14:textId="27B08A9C" w:rsidR="001D6F6C" w:rsidRPr="0056372A" w:rsidRDefault="00A45D37" w:rsidP="0056372A">
      <w:pPr>
        <w:adjustRightInd/>
        <w:ind w:left="1120" w:hangingChars="500" w:hanging="1120"/>
        <w:rPr>
          <w:rFonts w:ascii="ＭＳ 明朝" w:hAnsi="ＭＳ 明朝"/>
          <w:color w:val="auto"/>
        </w:rPr>
      </w:pPr>
      <w:r w:rsidRPr="0056372A">
        <w:rPr>
          <w:rFonts w:ascii="ＭＳ 明朝" w:hAnsi="ＭＳ 明朝" w:cs="Times New Roman"/>
          <w:color w:val="auto"/>
        </w:rPr>
        <w:t xml:space="preserve">        </w:t>
      </w:r>
      <w:r w:rsidRPr="0056372A">
        <w:rPr>
          <w:rFonts w:ascii="ＭＳ 明朝" w:hAnsi="ＭＳ 明朝" w:hint="eastAsia"/>
          <w:color w:val="auto"/>
        </w:rPr>
        <w:t>ｂ</w:t>
      </w:r>
      <w:r w:rsidRPr="0056372A">
        <w:rPr>
          <w:rFonts w:ascii="ＭＳ 明朝" w:hAnsi="ＭＳ 明朝" w:cs="Times New Roman"/>
          <w:color w:val="auto"/>
        </w:rPr>
        <w:t xml:space="preserve">  </w:t>
      </w:r>
      <w:r w:rsidRPr="0056372A">
        <w:rPr>
          <w:rFonts w:ascii="ＭＳ 明朝" w:hAnsi="ＭＳ 明朝" w:hint="eastAsia"/>
          <w:color w:val="auto"/>
        </w:rPr>
        <w:t>ａ以外の者で、</w:t>
      </w:r>
      <w:r w:rsidR="00823A6A" w:rsidRPr="0056372A">
        <w:rPr>
          <w:rFonts w:ascii="ＭＳ 明朝" w:hAnsi="ＭＳ 明朝" w:hint="eastAsia"/>
          <w:color w:val="auto"/>
        </w:rPr>
        <w:t>人目に付きにくい分野にあって、多年にわたり業務に精励した者及び精神的または肉体的に著しく</w:t>
      </w:r>
      <w:r w:rsidR="001764A3" w:rsidRPr="0056372A">
        <w:rPr>
          <w:rFonts w:ascii="ＭＳ 明朝" w:hAnsi="ＭＳ 明朝" w:hint="eastAsia"/>
          <w:color w:val="auto"/>
        </w:rPr>
        <w:t>労苦</w:t>
      </w:r>
      <w:r w:rsidR="00823A6A" w:rsidRPr="0056372A">
        <w:rPr>
          <w:rFonts w:ascii="ＭＳ 明朝" w:hAnsi="ＭＳ 明朝" w:hint="eastAsia"/>
          <w:color w:val="auto"/>
        </w:rPr>
        <w:t>の多い環境において</w:t>
      </w:r>
      <w:r w:rsidRPr="0056372A">
        <w:rPr>
          <w:rFonts w:ascii="ＭＳ 明朝" w:hAnsi="ＭＳ 明朝" w:hint="eastAsia"/>
          <w:color w:val="auto"/>
        </w:rPr>
        <w:t>長く</w:t>
      </w:r>
      <w:r w:rsidRPr="0056372A">
        <w:rPr>
          <w:rFonts w:ascii="ＭＳ 明朝" w:hAnsi="ＭＳ 明朝"/>
          <w:color w:val="auto"/>
        </w:rPr>
        <w:t>(</w:t>
      </w:r>
      <w:r w:rsidRPr="0056372A">
        <w:rPr>
          <w:rFonts w:ascii="ＭＳ 明朝" w:hAnsi="ＭＳ 明朝" w:hint="eastAsia"/>
          <w:color w:val="auto"/>
        </w:rPr>
        <w:t>概ね</w:t>
      </w:r>
      <w:r w:rsidRPr="0056372A">
        <w:rPr>
          <w:rFonts w:ascii="ＭＳ 明朝" w:hAnsi="ＭＳ 明朝" w:cs="ＭＳ Ｐ明朝"/>
          <w:color w:val="auto"/>
        </w:rPr>
        <w:t>40</w:t>
      </w:r>
      <w:r w:rsidRPr="0056372A">
        <w:rPr>
          <w:rFonts w:ascii="ＭＳ 明朝" w:hAnsi="ＭＳ 明朝" w:hint="eastAsia"/>
          <w:color w:val="auto"/>
        </w:rPr>
        <w:t>年）学校教育に従事し、</w:t>
      </w:r>
      <w:r w:rsidR="001764A3" w:rsidRPr="0056372A">
        <w:rPr>
          <w:rFonts w:ascii="ＭＳ 明朝" w:hAnsi="ＭＳ 明朝" w:hint="eastAsia"/>
          <w:color w:val="auto"/>
        </w:rPr>
        <w:t>業務に精励した</w:t>
      </w:r>
      <w:r w:rsidRPr="0056372A">
        <w:rPr>
          <w:rFonts w:ascii="ＭＳ 明朝" w:hAnsi="ＭＳ 明朝" w:hint="eastAsia"/>
          <w:color w:val="auto"/>
        </w:rPr>
        <w:t>者で、年齢</w:t>
      </w:r>
      <w:r w:rsidRPr="0056372A">
        <w:rPr>
          <w:rFonts w:ascii="ＭＳ 明朝" w:hAnsi="ＭＳ 明朝" w:cs="ＭＳ Ｐ明朝"/>
          <w:color w:val="auto"/>
        </w:rPr>
        <w:t>55</w:t>
      </w:r>
      <w:r w:rsidRPr="0056372A">
        <w:rPr>
          <w:rFonts w:ascii="ＭＳ 明朝" w:hAnsi="ＭＳ 明朝" w:hint="eastAsia"/>
          <w:color w:val="auto"/>
        </w:rPr>
        <w:t>歳以上の者</w:t>
      </w:r>
    </w:p>
    <w:p w14:paraId="1995AB22" w14:textId="77777777" w:rsidR="003E3D2C" w:rsidRPr="0056372A" w:rsidRDefault="001D6F6C">
      <w:pPr>
        <w:adjustRightInd/>
        <w:rPr>
          <w:rFonts w:ascii="ＭＳ 明朝" w:hAnsi="ＭＳ 明朝"/>
        </w:rPr>
      </w:pPr>
      <w:r w:rsidRPr="0056372A">
        <w:rPr>
          <w:rFonts w:ascii="ＭＳ 明朝" w:hAnsi="ＭＳ 明朝" w:cs="Times New Roman"/>
        </w:rPr>
        <w:lastRenderedPageBreak/>
        <w:t xml:space="preserve">        </w:t>
      </w:r>
      <w:r w:rsidRPr="0056372A">
        <w:rPr>
          <w:rFonts w:ascii="ＭＳ 明朝" w:hAnsi="ＭＳ 明朝" w:hint="eastAsia"/>
        </w:rPr>
        <w:t>ｃ　ａ及びｂ共に、戦後（昭和</w:t>
      </w:r>
      <w:r w:rsidRPr="0056372A">
        <w:rPr>
          <w:rFonts w:ascii="ＭＳ 明朝" w:hAnsi="ＭＳ 明朝" w:cs="ＭＳ Ｐ明朝"/>
        </w:rPr>
        <w:t>22</w:t>
      </w:r>
      <w:r w:rsidRPr="0056372A">
        <w:rPr>
          <w:rFonts w:ascii="ＭＳ 明朝" w:hAnsi="ＭＳ 明朝" w:hint="eastAsia"/>
        </w:rPr>
        <w:t xml:space="preserve">年５月３日以後をもって戦後とする。）における学校　　　　　</w:t>
      </w:r>
      <w:r w:rsidR="007D79BB" w:rsidRPr="0056372A">
        <w:rPr>
          <w:rFonts w:ascii="ＭＳ 明朝" w:hAnsi="ＭＳ 明朝"/>
        </w:rPr>
        <w:t xml:space="preserve">  </w:t>
      </w:r>
    </w:p>
    <w:p w14:paraId="1DD3026F" w14:textId="77777777" w:rsidR="001D6F6C" w:rsidRPr="0056372A" w:rsidRDefault="00A45D37" w:rsidP="003E3D2C">
      <w:pPr>
        <w:adjustRightInd/>
        <w:ind w:firstLineChars="500" w:firstLine="1120"/>
        <w:rPr>
          <w:rFonts w:ascii="ＭＳ 明朝" w:hAnsi="ＭＳ 明朝" w:cs="Times New Roman"/>
          <w:spacing w:val="6"/>
        </w:rPr>
      </w:pPr>
      <w:r w:rsidRPr="0056372A">
        <w:rPr>
          <w:rFonts w:ascii="ＭＳ 明朝" w:hAnsi="ＭＳ 明朝" w:hint="eastAsia"/>
        </w:rPr>
        <w:t>教育等の従事期間が</w:t>
      </w:r>
      <w:r w:rsidRPr="0056372A">
        <w:rPr>
          <w:rFonts w:ascii="ＭＳ 明朝" w:hAnsi="ＭＳ 明朝" w:cs="ＭＳ Ｐ明朝"/>
        </w:rPr>
        <w:t>10</w:t>
      </w:r>
      <w:r w:rsidRPr="0056372A">
        <w:rPr>
          <w:rFonts w:ascii="ＭＳ 明朝" w:hAnsi="ＭＳ 明朝" w:hint="eastAsia"/>
        </w:rPr>
        <w:t>年以上必要である。</w:t>
      </w:r>
    </w:p>
    <w:p w14:paraId="43110FF3" w14:textId="77777777" w:rsidR="001D6F6C" w:rsidRPr="0056372A" w:rsidRDefault="001401D7">
      <w:pPr>
        <w:adjustRightInd/>
        <w:ind w:left="896"/>
        <w:rPr>
          <w:rFonts w:ascii="ＭＳ 明朝" w:hAnsi="ＭＳ 明朝" w:cs="Times New Roman"/>
          <w:spacing w:val="6"/>
        </w:rPr>
      </w:pPr>
      <w:r w:rsidRPr="0056372A">
        <w:rPr>
          <w:rFonts w:ascii="ＭＳ 明朝" w:hAnsi="ＭＳ 明朝" w:hint="eastAsia"/>
        </w:rPr>
        <w:t>ｄ　ａ、ｂ及びｃの要件の他、学校現場従事年数が</w:t>
      </w:r>
      <w:r w:rsidRPr="0056372A">
        <w:rPr>
          <w:rFonts w:ascii="ＭＳ 明朝" w:hAnsi="ＭＳ 明朝" w:cs="ＭＳ Ｐ明朝"/>
        </w:rPr>
        <w:t>20</w:t>
      </w:r>
      <w:r w:rsidR="00A45D37" w:rsidRPr="0056372A">
        <w:rPr>
          <w:rFonts w:ascii="ＭＳ 明朝" w:hAnsi="ＭＳ 明朝" w:hint="eastAsia"/>
        </w:rPr>
        <w:t>年以上必要である。</w:t>
      </w:r>
    </w:p>
    <w:p w14:paraId="136C39CB" w14:textId="77777777" w:rsidR="0056372A" w:rsidRDefault="00A45D37" w:rsidP="0056372A">
      <w:pPr>
        <w:adjustRightInd/>
        <w:ind w:left="1348"/>
        <w:rPr>
          <w:rFonts w:ascii="ＭＳ 明朝" w:hAnsi="ＭＳ 明朝" w:cs="Times New Roman"/>
          <w:spacing w:val="6"/>
        </w:rPr>
      </w:pPr>
      <w:r w:rsidRPr="0056372A">
        <w:rPr>
          <w:rFonts w:ascii="ＭＳ 明朝" w:hAnsi="ＭＳ 明朝" w:hint="eastAsia"/>
        </w:rPr>
        <w:t>なお、指導主事の在職期間は、学校現場従事年数に加算できる。</w:t>
      </w:r>
    </w:p>
    <w:p w14:paraId="3E64219D" w14:textId="0F4A4AA8" w:rsidR="001D6F6C" w:rsidRPr="0056372A" w:rsidRDefault="00A45D37" w:rsidP="0056372A">
      <w:pPr>
        <w:adjustRightInd/>
        <w:ind w:firstLineChars="300" w:firstLine="672"/>
        <w:rPr>
          <w:rFonts w:ascii="ＭＳ 明朝" w:hAnsi="ＭＳ 明朝" w:cs="Times New Roman"/>
          <w:spacing w:val="6"/>
        </w:rPr>
      </w:pPr>
      <w:r w:rsidRPr="0056372A">
        <w:rPr>
          <w:rFonts w:ascii="ＭＳ 明朝" w:hAnsi="ＭＳ 明朝"/>
        </w:rPr>
        <w:t>(</w:t>
      </w:r>
      <w:r w:rsidRPr="0056372A">
        <w:rPr>
          <w:rFonts w:ascii="ＭＳ 明朝" w:hAnsi="ＭＳ 明朝" w:hint="eastAsia"/>
        </w:rPr>
        <w:t>ｲ</w:t>
      </w:r>
      <w:r w:rsidRPr="0056372A">
        <w:rPr>
          <w:rFonts w:ascii="ＭＳ 明朝" w:hAnsi="ＭＳ 明朝"/>
        </w:rPr>
        <w:t>)</w:t>
      </w:r>
      <w:r w:rsidR="0056372A">
        <w:rPr>
          <w:rFonts w:ascii="ＭＳ 明朝" w:hAnsi="ＭＳ 明朝" w:hint="eastAsia"/>
        </w:rPr>
        <w:t xml:space="preserve">　</w:t>
      </w:r>
      <w:r w:rsidRPr="0056372A">
        <w:rPr>
          <w:rFonts w:ascii="ＭＳ 明朝" w:hAnsi="ＭＳ 明朝" w:hint="eastAsia"/>
        </w:rPr>
        <w:t>社会教育部門</w:t>
      </w:r>
    </w:p>
    <w:p w14:paraId="226A5303" w14:textId="1C8DAD49" w:rsidR="001D6F6C" w:rsidRPr="0056372A" w:rsidRDefault="00A45D37" w:rsidP="0056372A">
      <w:pPr>
        <w:adjustRightInd/>
        <w:ind w:left="1120" w:hangingChars="500" w:hanging="1120"/>
        <w:rPr>
          <w:rFonts w:ascii="ＭＳ 明朝" w:hAnsi="ＭＳ 明朝" w:cs="Times New Roman"/>
          <w:color w:val="auto"/>
          <w:spacing w:val="6"/>
        </w:rPr>
      </w:pPr>
      <w:r w:rsidRPr="0056372A">
        <w:rPr>
          <w:rFonts w:ascii="ＭＳ 明朝" w:hAnsi="ＭＳ 明朝" w:cs="Times New Roman"/>
          <w:color w:val="auto"/>
        </w:rPr>
        <w:t xml:space="preserve">        </w:t>
      </w:r>
      <w:r w:rsidRPr="0056372A">
        <w:rPr>
          <w:rFonts w:ascii="ＭＳ 明朝" w:hAnsi="ＭＳ 明朝" w:hint="eastAsia"/>
          <w:color w:val="auto"/>
        </w:rPr>
        <w:t>ａ　社会教育を通じ国又は地域社会の発展に貢献し、あるいは社会公共の福祉の増進に</w:t>
      </w:r>
      <w:r w:rsidRPr="0056372A">
        <w:rPr>
          <w:rFonts w:ascii="ＭＳ 明朝" w:hAnsi="ＭＳ 明朝" w:cs="Times New Roman"/>
          <w:color w:val="auto"/>
        </w:rPr>
        <w:t xml:space="preserve">         </w:t>
      </w:r>
      <w:r w:rsidR="007D79BB" w:rsidRPr="0056372A">
        <w:rPr>
          <w:rFonts w:ascii="ＭＳ 明朝" w:hAnsi="ＭＳ 明朝" w:cs="Times New Roman"/>
          <w:color w:val="auto"/>
        </w:rPr>
        <w:t xml:space="preserve"> </w:t>
      </w:r>
      <w:r w:rsidRPr="0056372A">
        <w:rPr>
          <w:rFonts w:ascii="ＭＳ 明朝" w:hAnsi="ＭＳ 明朝" w:cs="Times New Roman"/>
          <w:color w:val="auto"/>
        </w:rPr>
        <w:t xml:space="preserve"> </w:t>
      </w:r>
      <w:r w:rsidRPr="0056372A">
        <w:rPr>
          <w:rFonts w:ascii="ＭＳ 明朝" w:hAnsi="ＭＳ 明朝" w:hint="eastAsia"/>
          <w:color w:val="auto"/>
        </w:rPr>
        <w:t>寄与し、特にその功績が顕著であると認められ</w:t>
      </w:r>
      <w:r w:rsidR="0056372A" w:rsidRPr="0056372A">
        <w:rPr>
          <w:rFonts w:ascii="ＭＳ 明朝" w:hAnsi="ＭＳ 明朝" w:hint="eastAsia"/>
          <w:color w:val="auto"/>
        </w:rPr>
        <w:t>、</w:t>
      </w:r>
      <w:r w:rsidR="00F30A2A" w:rsidRPr="0056372A">
        <w:rPr>
          <w:rFonts w:ascii="ＭＳ 明朝" w:hAnsi="ＭＳ 明朝" w:hint="eastAsia"/>
          <w:color w:val="auto"/>
        </w:rPr>
        <w:t>又は青少年教育の分野において国の発展に貢献し、あるいは社会公共の福祉の増進に寄与したと認められる年齢</w:t>
      </w:r>
      <w:r w:rsidRPr="0056372A">
        <w:rPr>
          <w:rFonts w:ascii="ＭＳ 明朝" w:hAnsi="ＭＳ 明朝" w:cs="ＭＳ Ｐ明朝"/>
          <w:color w:val="auto"/>
        </w:rPr>
        <w:t>70</w:t>
      </w:r>
      <w:r w:rsidRPr="0056372A">
        <w:rPr>
          <w:rFonts w:ascii="ＭＳ 明朝" w:hAnsi="ＭＳ 明朝" w:hint="eastAsia"/>
          <w:color w:val="auto"/>
        </w:rPr>
        <w:t>歳以上の者で、社会教育に従事した期間が概ね</w:t>
      </w:r>
      <w:r w:rsidRPr="0056372A">
        <w:rPr>
          <w:rFonts w:ascii="ＭＳ 明朝" w:hAnsi="ＭＳ 明朝" w:cs="ＭＳ Ｐ明朝"/>
          <w:color w:val="auto"/>
        </w:rPr>
        <w:t>20</w:t>
      </w:r>
      <w:r w:rsidRPr="0056372A">
        <w:rPr>
          <w:rFonts w:ascii="ＭＳ 明朝" w:hAnsi="ＭＳ 明朝" w:hint="eastAsia"/>
          <w:color w:val="auto"/>
        </w:rPr>
        <w:t>年以上の者</w:t>
      </w:r>
    </w:p>
    <w:p w14:paraId="0513ECD9" w14:textId="79FCC075" w:rsidR="00F30A2A" w:rsidRPr="0056372A" w:rsidRDefault="00A45D37" w:rsidP="0056372A">
      <w:pPr>
        <w:adjustRightInd/>
        <w:ind w:left="1120" w:hangingChars="500" w:hanging="1120"/>
        <w:rPr>
          <w:rFonts w:ascii="ＭＳ 明朝" w:hAnsi="ＭＳ 明朝"/>
          <w:color w:val="auto"/>
        </w:rPr>
      </w:pPr>
      <w:r w:rsidRPr="0056372A">
        <w:rPr>
          <w:rFonts w:ascii="ＭＳ 明朝" w:hAnsi="ＭＳ 明朝" w:hint="eastAsia"/>
          <w:color w:val="auto"/>
        </w:rPr>
        <w:t xml:space="preserve">　　　</w:t>
      </w:r>
      <w:r w:rsidRPr="0056372A">
        <w:rPr>
          <w:rFonts w:ascii="ＭＳ 明朝" w:hAnsi="ＭＳ 明朝" w:cs="Times New Roman"/>
          <w:color w:val="auto"/>
        </w:rPr>
        <w:t xml:space="preserve">  </w:t>
      </w:r>
      <w:r w:rsidRPr="0056372A">
        <w:rPr>
          <w:rFonts w:ascii="ＭＳ 明朝" w:hAnsi="ＭＳ 明朝" w:hint="eastAsia"/>
          <w:color w:val="auto"/>
        </w:rPr>
        <w:t xml:space="preserve">ｂ　</w:t>
      </w:r>
      <w:r w:rsidR="00BD1386" w:rsidRPr="0056372A">
        <w:rPr>
          <w:rFonts w:ascii="ＭＳ 明朝" w:hAnsi="ＭＳ 明朝" w:hint="eastAsia"/>
          <w:color w:val="auto"/>
        </w:rPr>
        <w:t>選考の対象としては、原則として、先例がある団体で、全国団体役員歴及び都道府県規模相当の団体役員歴（理事以上）が通算</w:t>
      </w:r>
      <w:r w:rsidR="00F53466">
        <w:rPr>
          <w:rFonts w:ascii="ＭＳ 明朝" w:hAnsi="ＭＳ 明朝" w:hint="eastAsia"/>
          <w:color w:val="auto"/>
        </w:rPr>
        <w:t>20</w:t>
      </w:r>
      <w:r w:rsidR="00BD1386" w:rsidRPr="0056372A">
        <w:rPr>
          <w:rFonts w:ascii="ＭＳ 明朝" w:hAnsi="ＭＳ 明朝" w:hint="eastAsia"/>
          <w:color w:val="auto"/>
        </w:rPr>
        <w:t>年以上、かつ、副理事長以上の経歴</w:t>
      </w:r>
      <w:r w:rsidR="00B168E6" w:rsidRPr="0056372A">
        <w:rPr>
          <w:rFonts w:ascii="ＭＳ 明朝" w:hAnsi="ＭＳ 明朝" w:hint="eastAsia"/>
          <w:color w:val="auto"/>
        </w:rPr>
        <w:t>が２年以上で、社会教育に顕著な功績があった者とする。</w:t>
      </w:r>
    </w:p>
    <w:p w14:paraId="36537AB5" w14:textId="77777777" w:rsidR="0056372A" w:rsidRDefault="00B168E6" w:rsidP="0056372A">
      <w:pPr>
        <w:wordWrap w:val="0"/>
        <w:overflowPunct/>
        <w:adjustRightInd/>
        <w:ind w:leftChars="400" w:left="1120" w:hangingChars="100" w:hanging="224"/>
        <w:rPr>
          <w:rFonts w:ascii="ＭＳ 明朝" w:hAnsi="ＭＳ 明朝" w:cs="Times New Roman"/>
          <w:spacing w:val="6"/>
        </w:rPr>
      </w:pPr>
      <w:r w:rsidRPr="0056372A">
        <w:rPr>
          <w:rFonts w:ascii="ＭＳ 明朝" w:hAnsi="ＭＳ 明朝" w:hint="eastAsia"/>
          <w:color w:val="auto"/>
        </w:rPr>
        <w:t xml:space="preserve">ｃ　</w:t>
      </w:r>
      <w:r w:rsidR="001764A3" w:rsidRPr="0056372A">
        <w:rPr>
          <w:rFonts w:ascii="ＭＳ 明朝" w:hAnsi="ＭＳ 明朝" w:hint="eastAsia"/>
          <w:color w:val="auto"/>
        </w:rPr>
        <w:t>人目につきにくい分野にあって多年にわたり業務に精励した</w:t>
      </w:r>
      <w:r w:rsidR="00A45D37" w:rsidRPr="0056372A">
        <w:rPr>
          <w:rFonts w:ascii="ＭＳ 明朝" w:hAnsi="ＭＳ 明朝" w:hint="eastAsia"/>
          <w:color w:val="auto"/>
        </w:rPr>
        <w:t>者、または一般に人が</w:t>
      </w:r>
      <w:r w:rsidR="00A45D37" w:rsidRPr="0056372A">
        <w:rPr>
          <w:rFonts w:ascii="ＭＳ 明朝" w:hAnsi="ＭＳ 明朝" w:hint="eastAsia"/>
        </w:rPr>
        <w:t>従事することを好まない環境において社会教育に従事した者で、特に功績顕著であり、年齢</w:t>
      </w:r>
      <w:r w:rsidR="00A45D37" w:rsidRPr="0056372A">
        <w:rPr>
          <w:rFonts w:ascii="ＭＳ 明朝" w:hAnsi="ＭＳ 明朝" w:cs="ＭＳ Ｐ明朝"/>
        </w:rPr>
        <w:t>55</w:t>
      </w:r>
      <w:r w:rsidR="00A45D37" w:rsidRPr="0056372A">
        <w:rPr>
          <w:rFonts w:ascii="ＭＳ 明朝" w:hAnsi="ＭＳ 明朝" w:hint="eastAsia"/>
        </w:rPr>
        <w:t>歳以上</w:t>
      </w:r>
      <w:r w:rsidR="00A45D37" w:rsidRPr="0056372A">
        <w:rPr>
          <w:rFonts w:ascii="ＭＳ 明朝" w:hAnsi="ＭＳ 明朝" w:cs="ＭＳ Ｐ明朝"/>
        </w:rPr>
        <w:t>70</w:t>
      </w:r>
      <w:r w:rsidR="00A45D37" w:rsidRPr="0056372A">
        <w:rPr>
          <w:rFonts w:ascii="ＭＳ 明朝" w:hAnsi="ＭＳ 明朝" w:hint="eastAsia"/>
        </w:rPr>
        <w:t>歳未満で、社会教育従事年数が概ね</w:t>
      </w:r>
      <w:r w:rsidR="00A45D37" w:rsidRPr="0056372A">
        <w:rPr>
          <w:rFonts w:ascii="ＭＳ 明朝" w:hAnsi="ＭＳ 明朝" w:cs="Times New Roman"/>
        </w:rPr>
        <w:t>30</w:t>
      </w:r>
      <w:r w:rsidR="00A45D37" w:rsidRPr="0056372A">
        <w:rPr>
          <w:rFonts w:ascii="ＭＳ 明朝" w:hAnsi="ＭＳ 明朝" w:hint="eastAsia"/>
        </w:rPr>
        <w:t>年以上の者</w:t>
      </w:r>
    </w:p>
    <w:p w14:paraId="48395969" w14:textId="05508947" w:rsidR="001D6F6C" w:rsidRPr="0056372A" w:rsidRDefault="0056372A" w:rsidP="0056372A">
      <w:pPr>
        <w:wordWrap w:val="0"/>
        <w:overflowPunct/>
        <w:adjustRightInd/>
        <w:ind w:firstLineChars="300" w:firstLine="708"/>
        <w:rPr>
          <w:rFonts w:ascii="ＭＳ 明朝" w:hAnsi="ＭＳ 明朝" w:cs="Times New Roman"/>
          <w:spacing w:val="6"/>
        </w:rPr>
      </w:pPr>
      <w:r>
        <w:rPr>
          <w:rFonts w:ascii="ＭＳ 明朝" w:hAnsi="ＭＳ 明朝" w:cs="Times New Roman" w:hint="eastAsia"/>
          <w:spacing w:val="6"/>
        </w:rPr>
        <w:t xml:space="preserve">(ｳ)　</w:t>
      </w:r>
      <w:r w:rsidR="00A45D37" w:rsidRPr="0056372A">
        <w:rPr>
          <w:rFonts w:ascii="ＭＳ 明朝" w:hAnsi="ＭＳ 明朝" w:hint="eastAsia"/>
        </w:rPr>
        <w:t>文化部門</w:t>
      </w:r>
    </w:p>
    <w:p w14:paraId="24C7DEB9" w14:textId="12F6BCBA" w:rsidR="001D6F6C" w:rsidRPr="0056372A" w:rsidRDefault="00A45D37" w:rsidP="0056372A">
      <w:pPr>
        <w:adjustRightInd/>
        <w:ind w:left="1120" w:hangingChars="500" w:hanging="1120"/>
        <w:rPr>
          <w:rFonts w:ascii="ＭＳ 明朝" w:hAnsi="ＭＳ 明朝" w:cs="Times New Roman"/>
          <w:color w:val="auto"/>
          <w:spacing w:val="6"/>
        </w:rPr>
      </w:pPr>
      <w:r w:rsidRPr="0056372A">
        <w:rPr>
          <w:rFonts w:ascii="ＭＳ 明朝" w:hAnsi="ＭＳ 明朝" w:cs="Times New Roman"/>
          <w:color w:val="auto"/>
        </w:rPr>
        <w:t xml:space="preserve">        </w:t>
      </w:r>
      <w:r w:rsidRPr="0056372A">
        <w:rPr>
          <w:rFonts w:ascii="ＭＳ 明朝" w:hAnsi="ＭＳ 明朝" w:hint="eastAsia"/>
          <w:color w:val="auto"/>
        </w:rPr>
        <w:t>ａ　芸術文化の振興</w:t>
      </w:r>
      <w:r w:rsidR="00BD1386" w:rsidRPr="0056372A">
        <w:rPr>
          <w:rFonts w:ascii="ＭＳ 明朝" w:hAnsi="ＭＳ 明朝" w:hint="eastAsia"/>
          <w:color w:val="auto"/>
        </w:rPr>
        <w:t>、文化財の保護等に従事し、その永年の活動により、国の発展に貢献し又は社会公共のために寄与し、都道府県知事もしくは教育長から文化関係の表彰を受けて</w:t>
      </w:r>
      <w:r w:rsidR="00B168E6" w:rsidRPr="0056372A">
        <w:rPr>
          <w:rFonts w:ascii="ＭＳ 明朝" w:hAnsi="ＭＳ 明朝" w:hint="eastAsia"/>
          <w:color w:val="auto"/>
        </w:rPr>
        <w:t>いる年齢</w:t>
      </w:r>
      <w:r w:rsidRPr="0056372A">
        <w:rPr>
          <w:rFonts w:ascii="ＭＳ 明朝" w:hAnsi="ＭＳ 明朝" w:cs="ＭＳ Ｐ明朝"/>
          <w:color w:val="auto"/>
        </w:rPr>
        <w:t>70</w:t>
      </w:r>
      <w:r w:rsidRPr="0056372A">
        <w:rPr>
          <w:rFonts w:ascii="ＭＳ 明朝" w:hAnsi="ＭＳ 明朝" w:hint="eastAsia"/>
          <w:color w:val="auto"/>
        </w:rPr>
        <w:t>歳以上の者</w:t>
      </w:r>
    </w:p>
    <w:p w14:paraId="6BD9703E" w14:textId="77777777" w:rsidR="0056372A" w:rsidRDefault="00A45D37" w:rsidP="0056372A">
      <w:pPr>
        <w:adjustRightInd/>
        <w:ind w:left="1120" w:hangingChars="500" w:hanging="1120"/>
        <w:rPr>
          <w:rFonts w:ascii="ＭＳ 明朝" w:hAnsi="ＭＳ 明朝" w:cs="Times New Roman"/>
          <w:color w:val="auto"/>
          <w:spacing w:val="6"/>
        </w:rPr>
      </w:pPr>
      <w:r w:rsidRPr="0056372A">
        <w:rPr>
          <w:rFonts w:ascii="ＭＳ 明朝" w:hAnsi="ＭＳ 明朝" w:cs="Times New Roman"/>
          <w:color w:val="auto"/>
        </w:rPr>
        <w:t xml:space="preserve">        </w:t>
      </w:r>
      <w:r w:rsidRPr="0056372A">
        <w:rPr>
          <w:rFonts w:ascii="ＭＳ 明朝" w:hAnsi="ＭＳ 明朝" w:hint="eastAsia"/>
          <w:color w:val="auto"/>
        </w:rPr>
        <w:t>ｂ　著しく</w:t>
      </w:r>
      <w:r w:rsidR="00B168E6" w:rsidRPr="0056372A">
        <w:rPr>
          <w:rFonts w:ascii="ＭＳ 明朝" w:hAnsi="ＭＳ 明朝" w:hint="eastAsia"/>
          <w:color w:val="auto"/>
        </w:rPr>
        <w:t>危険な職務、危険な環境での職務、人の好まない環境での職務又は人目につきにくい分野で報いられない職務に永年従事した者については、</w:t>
      </w:r>
      <w:r w:rsidRPr="0056372A">
        <w:rPr>
          <w:rFonts w:ascii="ＭＳ 明朝" w:hAnsi="ＭＳ 明朝" w:hint="eastAsia"/>
          <w:color w:val="auto"/>
        </w:rPr>
        <w:t>年齢</w:t>
      </w:r>
      <w:r w:rsidRPr="0056372A">
        <w:rPr>
          <w:rFonts w:ascii="ＭＳ 明朝" w:hAnsi="ＭＳ 明朝" w:cs="ＭＳ Ｐ明朝"/>
          <w:color w:val="auto"/>
        </w:rPr>
        <w:t>55</w:t>
      </w:r>
      <w:r w:rsidRPr="0056372A">
        <w:rPr>
          <w:rFonts w:ascii="ＭＳ 明朝" w:hAnsi="ＭＳ 明朝" w:hint="eastAsia"/>
          <w:color w:val="auto"/>
        </w:rPr>
        <w:t>歳以上</w:t>
      </w:r>
      <w:r w:rsidRPr="0056372A">
        <w:rPr>
          <w:rFonts w:ascii="ＭＳ 明朝" w:hAnsi="ＭＳ 明朝" w:cs="ＭＳ Ｐ明朝"/>
          <w:color w:val="auto"/>
        </w:rPr>
        <w:t>70</w:t>
      </w:r>
      <w:r w:rsidRPr="0056372A">
        <w:rPr>
          <w:rFonts w:ascii="ＭＳ 明朝" w:hAnsi="ＭＳ 明朝" w:hint="eastAsia"/>
          <w:color w:val="auto"/>
        </w:rPr>
        <w:t>歳未満の場合も考慮するものとする。</w:t>
      </w:r>
    </w:p>
    <w:p w14:paraId="1885BF08" w14:textId="7BCE376D" w:rsidR="001D6F6C" w:rsidRPr="0056372A" w:rsidRDefault="0056372A" w:rsidP="0056372A">
      <w:pPr>
        <w:adjustRightInd/>
        <w:ind w:leftChars="300" w:left="1144" w:hangingChars="200" w:hanging="472"/>
        <w:rPr>
          <w:rFonts w:ascii="ＭＳ 明朝" w:hAnsi="ＭＳ 明朝" w:cs="Times New Roman"/>
          <w:color w:val="auto"/>
          <w:spacing w:val="6"/>
        </w:rPr>
      </w:pPr>
      <w:r>
        <w:rPr>
          <w:rFonts w:ascii="ＭＳ 明朝" w:hAnsi="ＭＳ 明朝" w:cs="Times New Roman" w:hint="eastAsia"/>
          <w:color w:val="auto"/>
          <w:spacing w:val="6"/>
        </w:rPr>
        <w:t xml:space="preserve">(ｴ)　</w:t>
      </w:r>
      <w:r w:rsidR="00A45D37" w:rsidRPr="0056372A">
        <w:rPr>
          <w:rFonts w:ascii="ＭＳ 明朝" w:hAnsi="ＭＳ 明朝" w:hint="eastAsia"/>
        </w:rPr>
        <w:t>学校保健・体育部門</w:t>
      </w:r>
    </w:p>
    <w:p w14:paraId="5DFE67BA" w14:textId="629ACE1F" w:rsidR="00C82FC1" w:rsidRPr="0056372A" w:rsidRDefault="00BD1386">
      <w:pPr>
        <w:adjustRightInd/>
        <w:rPr>
          <w:rFonts w:ascii="ＭＳ 明朝" w:hAnsi="ＭＳ 明朝" w:cs="Times New Roman"/>
          <w:color w:val="auto"/>
          <w:spacing w:val="6"/>
        </w:rPr>
      </w:pPr>
      <w:r w:rsidRPr="0056372A">
        <w:rPr>
          <w:rFonts w:ascii="ＭＳ 明朝" w:hAnsi="ＭＳ 明朝" w:cs="Times New Roman" w:hint="eastAsia"/>
          <w:color w:val="auto"/>
          <w:spacing w:val="6"/>
        </w:rPr>
        <w:t xml:space="preserve">　　　　　年齢が</w:t>
      </w:r>
      <w:r w:rsidR="0056372A" w:rsidRPr="0056372A">
        <w:rPr>
          <w:rFonts w:ascii="ＭＳ 明朝" w:hAnsi="ＭＳ 明朝" w:cs="Times New Roman" w:hint="eastAsia"/>
          <w:color w:val="auto"/>
          <w:spacing w:val="6"/>
        </w:rPr>
        <w:t>70</w:t>
      </w:r>
      <w:r w:rsidRPr="0056372A">
        <w:rPr>
          <w:rFonts w:ascii="ＭＳ 明朝" w:hAnsi="ＭＳ 明朝" w:cs="Times New Roman" w:hint="eastAsia"/>
          <w:color w:val="auto"/>
          <w:spacing w:val="6"/>
        </w:rPr>
        <w:t>歳以上で、下記の条件のいずれかに該当する者</w:t>
      </w:r>
    </w:p>
    <w:p w14:paraId="03DE31E7" w14:textId="1E84BBF0" w:rsidR="001D6F6C" w:rsidRPr="006A1E3C" w:rsidRDefault="00A45D37" w:rsidP="0056372A">
      <w:pPr>
        <w:adjustRightInd/>
        <w:ind w:left="1120" w:hangingChars="500" w:hanging="1120"/>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ａ　体育・スポーツ、学校保健・学校安全又は学校給食の</w:t>
      </w:r>
      <w:r w:rsidR="00C82FC1" w:rsidRPr="006A1E3C">
        <w:rPr>
          <w:rFonts w:ascii="ＭＳ 明朝" w:hAnsi="ＭＳ 明朝" w:hint="eastAsia"/>
          <w:color w:val="auto"/>
        </w:rPr>
        <w:t>分野</w:t>
      </w:r>
      <w:r w:rsidRPr="006A1E3C">
        <w:rPr>
          <w:rFonts w:ascii="ＭＳ 明朝" w:hAnsi="ＭＳ 明朝" w:hint="eastAsia"/>
          <w:color w:val="auto"/>
        </w:rPr>
        <w:t>において、国の発展に貢献し、あるいは社会公共の福祉の増進に寄与したと認められる者で、関係団体役員歴が概ね</w:t>
      </w:r>
      <w:r w:rsidRPr="006A1E3C">
        <w:rPr>
          <w:rFonts w:ascii="ＭＳ 明朝" w:hAnsi="ＭＳ 明朝" w:cs="ＭＳ Ｐ明朝"/>
          <w:color w:val="auto"/>
        </w:rPr>
        <w:t>20</w:t>
      </w:r>
      <w:r w:rsidRPr="006A1E3C">
        <w:rPr>
          <w:rFonts w:ascii="ＭＳ 明朝" w:hAnsi="ＭＳ 明朝" w:hint="eastAsia"/>
          <w:color w:val="auto"/>
        </w:rPr>
        <w:t>年以上の者</w:t>
      </w:r>
    </w:p>
    <w:p w14:paraId="7E2D0A89" w14:textId="04DF892A" w:rsidR="001D6F6C" w:rsidRPr="006A1E3C" w:rsidRDefault="00A45D37" w:rsidP="0056372A">
      <w:pPr>
        <w:adjustRightInd/>
        <w:ind w:left="1120" w:hangingChars="500" w:hanging="1120"/>
        <w:rPr>
          <w:rFonts w:ascii="ＭＳ 明朝" w:hAnsi="ＭＳ 明朝"/>
          <w:color w:val="auto"/>
        </w:rPr>
      </w:pPr>
      <w:r w:rsidRPr="006A1E3C">
        <w:rPr>
          <w:rFonts w:ascii="ＭＳ 明朝" w:hAnsi="ＭＳ 明朝" w:cs="Times New Roman"/>
          <w:color w:val="auto"/>
        </w:rPr>
        <w:t xml:space="preserve">        </w:t>
      </w:r>
      <w:r w:rsidRPr="006A1E3C">
        <w:rPr>
          <w:rFonts w:ascii="ＭＳ 明朝" w:hAnsi="ＭＳ 明朝" w:hint="eastAsia"/>
          <w:color w:val="auto"/>
        </w:rPr>
        <w:t>ｂ</w:t>
      </w:r>
      <w:r w:rsidR="00C82FC1" w:rsidRPr="006A1E3C">
        <w:rPr>
          <w:rFonts w:ascii="ＭＳ 明朝" w:hAnsi="ＭＳ 明朝" w:hint="eastAsia"/>
          <w:color w:val="auto"/>
        </w:rPr>
        <w:t xml:space="preserve">　国際的なスポーツの競技大会において、特に優れた成績を収め、かつ、その後スポーツ</w:t>
      </w:r>
      <w:r w:rsidRPr="006A1E3C">
        <w:rPr>
          <w:rFonts w:ascii="ＭＳ 明朝" w:hAnsi="ＭＳ 明朝" w:hint="eastAsia"/>
          <w:color w:val="auto"/>
        </w:rPr>
        <w:t>の普及、振興に貢献したと認められる者</w:t>
      </w:r>
    </w:p>
    <w:p w14:paraId="2DF3419F" w14:textId="77777777" w:rsidR="0056372A" w:rsidRPr="006A1E3C" w:rsidRDefault="00A45D37">
      <w:pPr>
        <w:adjustRightInd/>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ｃ　学校医、学校歯科医及び学校薬剤師にあっては、業務歴が</w:t>
      </w:r>
      <w:r w:rsidRPr="006A1E3C">
        <w:rPr>
          <w:rFonts w:ascii="ＭＳ 明朝" w:hAnsi="ＭＳ 明朝" w:cs="ＭＳ Ｐ明朝"/>
          <w:color w:val="auto"/>
        </w:rPr>
        <w:t>40</w:t>
      </w:r>
      <w:r w:rsidRPr="006A1E3C">
        <w:rPr>
          <w:rFonts w:ascii="ＭＳ 明朝" w:hAnsi="ＭＳ 明朝" w:hint="eastAsia"/>
          <w:color w:val="auto"/>
        </w:rPr>
        <w:t>年以上の者</w:t>
      </w:r>
    </w:p>
    <w:p w14:paraId="0F1BA89A" w14:textId="77777777" w:rsidR="0056372A" w:rsidRPr="006A1E3C" w:rsidRDefault="00A45D37" w:rsidP="0056372A">
      <w:pPr>
        <w:adjustRightInd/>
        <w:ind w:firstLineChars="200" w:firstLine="448"/>
        <w:rPr>
          <w:rFonts w:ascii="ＭＳ 明朝" w:hAnsi="ＭＳ 明朝" w:cs="Times New Roman"/>
          <w:color w:val="auto"/>
          <w:spacing w:val="6"/>
        </w:rPr>
      </w:pPr>
      <w:r w:rsidRPr="006A1E3C">
        <w:rPr>
          <w:rFonts w:ascii="ＭＳ 明朝" w:hAnsi="ＭＳ 明朝" w:hint="eastAsia"/>
          <w:color w:val="auto"/>
        </w:rPr>
        <w:t>イ</w:t>
      </w:r>
      <w:r w:rsidR="0056372A" w:rsidRPr="006A1E3C">
        <w:rPr>
          <w:rFonts w:ascii="ＭＳ 明朝" w:hAnsi="ＭＳ 明朝" w:hint="eastAsia"/>
          <w:color w:val="auto"/>
        </w:rPr>
        <w:t xml:space="preserve">　</w:t>
      </w:r>
      <w:r w:rsidRPr="006A1E3C">
        <w:rPr>
          <w:rFonts w:ascii="ＭＳ 明朝" w:hAnsi="ＭＳ 明朝" w:hint="eastAsia"/>
          <w:color w:val="auto"/>
        </w:rPr>
        <w:t>提出書類等</w:t>
      </w:r>
    </w:p>
    <w:p w14:paraId="6C1095B5" w14:textId="68D4F7D7" w:rsidR="001D6F6C" w:rsidRPr="006A1E3C" w:rsidRDefault="00A45D37" w:rsidP="0056372A">
      <w:pPr>
        <w:adjustRightInd/>
        <w:ind w:firstLineChars="300" w:firstLine="672"/>
        <w:rPr>
          <w:rFonts w:ascii="ＭＳ 明朝" w:hAnsi="ＭＳ 明朝" w:cs="Times New Roman"/>
          <w:color w:val="auto"/>
          <w:spacing w:val="6"/>
        </w:rPr>
      </w:pPr>
      <w:r w:rsidRPr="006A1E3C">
        <w:rPr>
          <w:rFonts w:ascii="ＭＳ 明朝" w:hAnsi="ＭＳ 明朝"/>
          <w:color w:val="auto"/>
        </w:rPr>
        <w:t>(</w:t>
      </w:r>
      <w:r w:rsidRPr="006A1E3C">
        <w:rPr>
          <w:rFonts w:ascii="ＭＳ 明朝" w:hAnsi="ＭＳ 明朝" w:cs="ＭＳ Ｐ明朝" w:hint="eastAsia"/>
          <w:color w:val="auto"/>
        </w:rPr>
        <w:t>ｱ</w:t>
      </w:r>
      <w:r w:rsidRPr="006A1E3C">
        <w:rPr>
          <w:rFonts w:ascii="ＭＳ 明朝" w:hAnsi="ＭＳ 明朝" w:cs="ＭＳ Ｐ明朝"/>
          <w:color w:val="auto"/>
        </w:rPr>
        <w:t>)</w:t>
      </w:r>
      <w:r w:rsidR="0056372A" w:rsidRPr="006A1E3C">
        <w:rPr>
          <w:rFonts w:ascii="ＭＳ 明朝" w:hAnsi="ＭＳ 明朝" w:cs="ＭＳ Ｐ明朝" w:hint="eastAsia"/>
          <w:color w:val="auto"/>
        </w:rPr>
        <w:t xml:space="preserve">　</w:t>
      </w:r>
      <w:r w:rsidRPr="006A1E3C">
        <w:rPr>
          <w:rFonts w:ascii="ＭＳ 明朝" w:hAnsi="ＭＳ 明朝" w:hint="eastAsia"/>
          <w:color w:val="auto"/>
        </w:rPr>
        <w:t>提出期限と提出先</w:t>
      </w:r>
    </w:p>
    <w:p w14:paraId="534C3B43" w14:textId="018CA4B7" w:rsidR="001D6F6C" w:rsidRPr="006A1E3C" w:rsidRDefault="00A45D37" w:rsidP="0056372A">
      <w:pPr>
        <w:adjustRightInd/>
        <w:ind w:left="896" w:hangingChars="400" w:hanging="896"/>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 xml:space="preserve">春の場合は前年の６月上～中旬、秋の場合は同年の１２月上～中旬までに尾張教育　　　　　</w:t>
      </w:r>
      <w:r w:rsidR="007D79BB" w:rsidRPr="006A1E3C">
        <w:rPr>
          <w:rFonts w:ascii="ＭＳ 明朝" w:hAnsi="ＭＳ 明朝"/>
          <w:color w:val="auto"/>
        </w:rPr>
        <w:t xml:space="preserve">  </w:t>
      </w:r>
      <w:r w:rsidRPr="006A1E3C">
        <w:rPr>
          <w:rFonts w:ascii="ＭＳ 明朝" w:hAnsi="ＭＳ 明朝" w:hint="eastAsia"/>
          <w:color w:val="auto"/>
        </w:rPr>
        <w:t>事務所長あて提出する。</w:t>
      </w:r>
    </w:p>
    <w:p w14:paraId="2E8A5295" w14:textId="4B600C72" w:rsidR="001D6F6C" w:rsidRPr="006A1E3C" w:rsidRDefault="00A45D37">
      <w:pPr>
        <w:adjustRightInd/>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color w:val="auto"/>
        </w:rPr>
        <w:t>(</w:t>
      </w:r>
      <w:r w:rsidRPr="006A1E3C">
        <w:rPr>
          <w:rFonts w:ascii="ＭＳ 明朝" w:hAnsi="ＭＳ 明朝" w:cs="ＭＳ Ｐ明朝" w:hint="eastAsia"/>
          <w:color w:val="auto"/>
        </w:rPr>
        <w:t>ｲ</w:t>
      </w:r>
      <w:r w:rsidRPr="006A1E3C">
        <w:rPr>
          <w:rFonts w:ascii="ＭＳ 明朝" w:hAnsi="ＭＳ 明朝" w:cs="ＭＳ Ｐ明朝"/>
          <w:color w:val="auto"/>
        </w:rPr>
        <w:t>)</w:t>
      </w:r>
      <w:r w:rsidR="0056372A" w:rsidRPr="006A1E3C">
        <w:rPr>
          <w:rFonts w:ascii="ＭＳ 明朝" w:hAnsi="ＭＳ 明朝" w:cs="Times New Roman" w:hint="eastAsia"/>
          <w:color w:val="auto"/>
        </w:rPr>
        <w:t xml:space="preserve">　</w:t>
      </w:r>
      <w:r w:rsidRPr="006A1E3C">
        <w:rPr>
          <w:rFonts w:ascii="ＭＳ 明朝" w:hAnsi="ＭＳ 明朝" w:hint="eastAsia"/>
          <w:color w:val="auto"/>
        </w:rPr>
        <w:t>提出書類及び提出部数</w:t>
      </w:r>
    </w:p>
    <w:p w14:paraId="0B8EDE6C" w14:textId="0CFDB9AF" w:rsidR="001D6F6C" w:rsidRDefault="00A45D37" w:rsidP="0056372A">
      <w:pPr>
        <w:adjustRightInd/>
        <w:ind w:left="896" w:hangingChars="400" w:hanging="896"/>
        <w:rPr>
          <w:rFonts w:ascii="ＭＳ 明朝" w:hAnsi="ＭＳ 明朝"/>
          <w:color w:val="auto"/>
        </w:rPr>
      </w:pPr>
      <w:r w:rsidRPr="006A1E3C">
        <w:rPr>
          <w:rFonts w:ascii="ＭＳ 明朝" w:hAnsi="ＭＳ 明朝" w:cs="Times New Roman"/>
          <w:color w:val="auto"/>
        </w:rPr>
        <w:t xml:space="preserve">       </w:t>
      </w:r>
      <w:r w:rsidRPr="006A1E3C">
        <w:rPr>
          <w:rFonts w:ascii="ＭＳ 明朝" w:hAnsi="ＭＳ 明朝" w:hint="eastAsia"/>
          <w:color w:val="auto"/>
        </w:rPr>
        <w:t xml:space="preserve">　</w:t>
      </w:r>
      <w:r w:rsidR="0056372A" w:rsidRPr="006A1E3C">
        <w:rPr>
          <w:rFonts w:ascii="ＭＳ 明朝" w:hAnsi="ＭＳ 明朝" w:cs="Times New Roman" w:hint="eastAsia"/>
          <w:color w:val="auto"/>
        </w:rPr>
        <w:t xml:space="preserve">　</w:t>
      </w:r>
      <w:r w:rsidRPr="006A1E3C">
        <w:rPr>
          <w:rFonts w:ascii="ＭＳ 明朝" w:hAnsi="ＭＳ 明朝" w:hint="eastAsia"/>
          <w:color w:val="auto"/>
        </w:rPr>
        <w:t>｢栄典事務・表彰事務の手引き」を参照。</w:t>
      </w:r>
    </w:p>
    <w:p w14:paraId="6A0ABDE9" w14:textId="77777777" w:rsidR="006A1E3C" w:rsidRDefault="00A45D37" w:rsidP="006A1E3C">
      <w:pPr>
        <w:adjustRightInd/>
        <w:ind w:firstLineChars="100" w:firstLine="224"/>
        <w:rPr>
          <w:rFonts w:ascii="ＭＳ 明朝" w:hAnsi="ＭＳ 明朝" w:cs="Times New Roman"/>
          <w:spacing w:val="6"/>
        </w:rPr>
      </w:pPr>
      <w:r w:rsidRPr="0056372A">
        <w:rPr>
          <w:rFonts w:ascii="ＭＳ 明朝" w:hAnsi="ＭＳ 明朝" w:cs="ＭＳ Ｐ明朝"/>
        </w:rPr>
        <w:lastRenderedPageBreak/>
        <w:t>(3)</w:t>
      </w:r>
      <w:r w:rsidR="006A1E3C">
        <w:rPr>
          <w:rFonts w:ascii="ＭＳ 明朝" w:hAnsi="ＭＳ 明朝" w:cs="ＭＳ Ｐ明朝" w:hint="eastAsia"/>
        </w:rPr>
        <w:t xml:space="preserve">　</w:t>
      </w:r>
      <w:r w:rsidRPr="0056372A">
        <w:rPr>
          <w:rFonts w:ascii="ＭＳ 明朝" w:hAnsi="ＭＳ 明朝" w:hint="eastAsia"/>
        </w:rPr>
        <w:t>高齢者叙勲</w:t>
      </w:r>
    </w:p>
    <w:p w14:paraId="6C6449E0" w14:textId="4823E1B7" w:rsidR="001D6F6C" w:rsidRPr="0056372A" w:rsidRDefault="00A45D37" w:rsidP="006A1E3C">
      <w:pPr>
        <w:adjustRightInd/>
        <w:ind w:firstLineChars="200" w:firstLine="448"/>
        <w:rPr>
          <w:rFonts w:ascii="ＭＳ 明朝" w:hAnsi="ＭＳ 明朝" w:cs="Times New Roman"/>
          <w:spacing w:val="6"/>
        </w:rPr>
      </w:pPr>
      <w:r w:rsidRPr="0056372A">
        <w:rPr>
          <w:rFonts w:ascii="ＭＳ 明朝" w:hAnsi="ＭＳ 明朝" w:hint="eastAsia"/>
        </w:rPr>
        <w:t>ア</w:t>
      </w:r>
      <w:r w:rsidR="006A1E3C">
        <w:rPr>
          <w:rFonts w:ascii="ＭＳ 明朝" w:hAnsi="ＭＳ 明朝" w:hint="eastAsia"/>
        </w:rPr>
        <w:t xml:space="preserve">　</w:t>
      </w:r>
      <w:r w:rsidRPr="0056372A">
        <w:rPr>
          <w:rFonts w:ascii="ＭＳ 明朝" w:hAnsi="ＭＳ 明朝" w:hint="eastAsia"/>
        </w:rPr>
        <w:t>資格要件</w:t>
      </w:r>
    </w:p>
    <w:p w14:paraId="35222DB2" w14:textId="77777777" w:rsidR="006A1E3C" w:rsidRPr="006A1E3C" w:rsidRDefault="00A45D37" w:rsidP="006A1E3C">
      <w:pPr>
        <w:wordWrap w:val="0"/>
        <w:overflowPunct/>
        <w:adjustRightInd/>
        <w:ind w:leftChars="300" w:left="672" w:firstLineChars="100" w:firstLine="224"/>
        <w:jc w:val="left"/>
        <w:rPr>
          <w:rFonts w:ascii="ＭＳ 明朝" w:hAnsi="ＭＳ 明朝" w:cs="Times New Roman"/>
          <w:color w:val="auto"/>
          <w:spacing w:val="6"/>
        </w:rPr>
      </w:pPr>
      <w:r w:rsidRPr="006A1E3C">
        <w:rPr>
          <w:rFonts w:ascii="ＭＳ 明朝" w:hAnsi="ＭＳ 明朝" w:hint="eastAsia"/>
          <w:color w:val="auto"/>
        </w:rPr>
        <w:t>この叙勲は、春秋叙勲の対象となる功績を有しながら諸般の事情によって叙勲されていない功労者のうち、いわゆる米寿の</w:t>
      </w:r>
      <w:r w:rsidRPr="006A1E3C">
        <w:rPr>
          <w:rFonts w:ascii="ＭＳ 明朝" w:hAnsi="ＭＳ 明朝" w:cs="ＭＳ Ｐ明朝"/>
          <w:color w:val="auto"/>
        </w:rPr>
        <w:t>88</w:t>
      </w:r>
      <w:r w:rsidRPr="006A1E3C">
        <w:rPr>
          <w:rFonts w:ascii="ＭＳ 明朝" w:hAnsi="ＭＳ 明朝" w:hint="eastAsia"/>
          <w:color w:val="auto"/>
        </w:rPr>
        <w:t>歳になった者を春秋叙勲とは別に叙勲しようとするもので、</w:t>
      </w:r>
      <w:r w:rsidR="006300F2" w:rsidRPr="006A1E3C">
        <w:rPr>
          <w:rFonts w:ascii="ＭＳ 明朝" w:hAnsi="ＭＳ 明朝" w:hint="eastAsia"/>
          <w:color w:val="auto"/>
        </w:rPr>
        <w:t>昭和</w:t>
      </w:r>
      <w:r w:rsidR="006A1E3C" w:rsidRPr="006A1E3C">
        <w:rPr>
          <w:rFonts w:ascii="ＭＳ 明朝" w:hAnsi="ＭＳ 明朝" w:hint="eastAsia"/>
          <w:color w:val="auto"/>
        </w:rPr>
        <w:t>48</w:t>
      </w:r>
      <w:r w:rsidR="006300F2" w:rsidRPr="006A1E3C">
        <w:rPr>
          <w:rFonts w:ascii="ＭＳ 明朝" w:hAnsi="ＭＳ 明朝" w:hint="eastAsia"/>
          <w:color w:val="auto"/>
        </w:rPr>
        <w:t>年６月以降実施され、その発令日は</w:t>
      </w:r>
      <w:r w:rsidR="006A1E3C" w:rsidRPr="006A1E3C">
        <w:rPr>
          <w:rFonts w:ascii="ＭＳ 明朝" w:hAnsi="ＭＳ 明朝" w:hint="eastAsia"/>
          <w:color w:val="auto"/>
        </w:rPr>
        <w:t>88</w:t>
      </w:r>
      <w:r w:rsidR="006300F2" w:rsidRPr="006A1E3C">
        <w:rPr>
          <w:rFonts w:ascii="ＭＳ 明朝" w:hAnsi="ＭＳ 明朝" w:hint="eastAsia"/>
          <w:color w:val="auto"/>
        </w:rPr>
        <w:t>歳になった月の翌月の１日付け（ただし、１日生まれの者は当月の１日）となっている。</w:t>
      </w:r>
      <w:r w:rsidRPr="006A1E3C">
        <w:rPr>
          <w:rFonts w:ascii="ＭＳ 明朝" w:hAnsi="ＭＳ 明朝" w:hint="eastAsia"/>
          <w:color w:val="auto"/>
        </w:rPr>
        <w:t>学校教育、社会教育、文化及び学校保健・体育の各部門とも春秋叙勲の基準に準ずる。</w:t>
      </w:r>
    </w:p>
    <w:p w14:paraId="5642639A" w14:textId="77777777" w:rsidR="006A1E3C" w:rsidRDefault="00A45D37" w:rsidP="006A1E3C">
      <w:pPr>
        <w:wordWrap w:val="0"/>
        <w:overflowPunct/>
        <w:adjustRightInd/>
        <w:ind w:firstLineChars="200" w:firstLine="448"/>
        <w:jc w:val="left"/>
        <w:rPr>
          <w:rFonts w:ascii="ＭＳ 明朝" w:hAnsi="ＭＳ 明朝" w:cs="Times New Roman"/>
          <w:spacing w:val="6"/>
        </w:rPr>
      </w:pPr>
      <w:r w:rsidRPr="0056372A">
        <w:rPr>
          <w:rFonts w:ascii="ＭＳ 明朝" w:hAnsi="ＭＳ 明朝" w:hint="eastAsia"/>
        </w:rPr>
        <w:t>イ</w:t>
      </w:r>
      <w:r w:rsidR="006A1E3C">
        <w:rPr>
          <w:rFonts w:ascii="ＭＳ 明朝" w:hAnsi="ＭＳ 明朝" w:hint="eastAsia"/>
        </w:rPr>
        <w:t xml:space="preserve">　</w:t>
      </w:r>
      <w:r w:rsidRPr="0056372A">
        <w:rPr>
          <w:rFonts w:ascii="ＭＳ 明朝" w:hAnsi="ＭＳ 明朝" w:hint="eastAsia"/>
        </w:rPr>
        <w:t>提出書類等</w:t>
      </w:r>
    </w:p>
    <w:p w14:paraId="181F8559" w14:textId="77777777" w:rsidR="006A1E3C" w:rsidRPr="006A1E3C" w:rsidRDefault="00A45D37" w:rsidP="006A1E3C">
      <w:pPr>
        <w:wordWrap w:val="0"/>
        <w:overflowPunct/>
        <w:adjustRightInd/>
        <w:ind w:firstLineChars="300" w:firstLine="672"/>
        <w:jc w:val="left"/>
        <w:rPr>
          <w:rFonts w:ascii="ＭＳ 明朝" w:hAnsi="ＭＳ 明朝" w:cs="Times New Roman"/>
          <w:color w:val="auto"/>
          <w:spacing w:val="6"/>
        </w:rPr>
      </w:pPr>
      <w:r w:rsidRPr="006A1E3C">
        <w:rPr>
          <w:rFonts w:ascii="ＭＳ 明朝" w:hAnsi="ＭＳ 明朝" w:cs="ＭＳ Ｐ明朝"/>
          <w:color w:val="auto"/>
        </w:rPr>
        <w:t>(</w:t>
      </w:r>
      <w:r w:rsidRPr="006A1E3C">
        <w:rPr>
          <w:rFonts w:ascii="ＭＳ 明朝" w:hAnsi="ＭＳ 明朝" w:cs="ＭＳ Ｐ明朝" w:hint="eastAsia"/>
          <w:color w:val="auto"/>
        </w:rPr>
        <w:t>ｱ</w:t>
      </w:r>
      <w:r w:rsidRPr="006A1E3C">
        <w:rPr>
          <w:rFonts w:ascii="ＭＳ 明朝" w:hAnsi="ＭＳ 明朝" w:cs="ＭＳ Ｐ明朝"/>
          <w:color w:val="auto"/>
        </w:rPr>
        <w:t>)</w:t>
      </w:r>
      <w:r w:rsidR="006A1E3C" w:rsidRPr="006A1E3C">
        <w:rPr>
          <w:rFonts w:ascii="ＭＳ 明朝" w:hAnsi="ＭＳ 明朝" w:cs="ＭＳ Ｐ明朝" w:hint="eastAsia"/>
          <w:color w:val="auto"/>
        </w:rPr>
        <w:t xml:space="preserve">　</w:t>
      </w:r>
      <w:r w:rsidRPr="006A1E3C">
        <w:rPr>
          <w:rFonts w:ascii="ＭＳ 明朝" w:hAnsi="ＭＳ 明朝" w:hint="eastAsia"/>
          <w:color w:val="auto"/>
        </w:rPr>
        <w:t>提出期日</w:t>
      </w:r>
    </w:p>
    <w:p w14:paraId="569FFF0F" w14:textId="77777777" w:rsidR="006A1E3C" w:rsidRPr="006A1E3C" w:rsidRDefault="006300F2" w:rsidP="006A1E3C">
      <w:pPr>
        <w:wordWrap w:val="0"/>
        <w:overflowPunct/>
        <w:adjustRightInd/>
        <w:ind w:firstLineChars="500" w:firstLine="1120"/>
        <w:jc w:val="left"/>
        <w:rPr>
          <w:rFonts w:ascii="ＭＳ 明朝" w:hAnsi="ＭＳ 明朝"/>
          <w:color w:val="auto"/>
        </w:rPr>
      </w:pPr>
      <w:r w:rsidRPr="006A1E3C">
        <w:rPr>
          <w:rFonts w:ascii="ＭＳ 明朝" w:hAnsi="ＭＳ 明朝" w:hint="eastAsia"/>
          <w:color w:val="auto"/>
        </w:rPr>
        <w:t>発令日の約３か月前の別途指定する日</w:t>
      </w:r>
    </w:p>
    <w:p w14:paraId="17D2E439" w14:textId="1F275B80" w:rsidR="00E82450" w:rsidRPr="006A1E3C" w:rsidRDefault="00BD1386" w:rsidP="006A1E3C">
      <w:pPr>
        <w:wordWrap w:val="0"/>
        <w:overflowPunct/>
        <w:adjustRightInd/>
        <w:ind w:firstLineChars="500" w:firstLine="1120"/>
        <w:jc w:val="left"/>
        <w:rPr>
          <w:rFonts w:ascii="ＭＳ 明朝" w:hAnsi="ＭＳ 明朝"/>
          <w:color w:val="auto"/>
        </w:rPr>
      </w:pPr>
      <w:r w:rsidRPr="006A1E3C">
        <w:rPr>
          <w:rFonts w:ascii="ＭＳ 明朝" w:hAnsi="ＭＳ 明朝" w:hint="eastAsia"/>
          <w:color w:val="auto"/>
        </w:rPr>
        <w:t>（例）昭和</w:t>
      </w:r>
      <w:r w:rsidR="00F53466">
        <w:rPr>
          <w:rFonts w:ascii="ＭＳ 明朝" w:hAnsi="ＭＳ 明朝" w:hint="eastAsia"/>
          <w:color w:val="auto"/>
        </w:rPr>
        <w:t>12</w:t>
      </w:r>
      <w:r w:rsidRPr="006A1E3C">
        <w:rPr>
          <w:rFonts w:ascii="ＭＳ 明朝" w:hAnsi="ＭＳ 明朝" w:hint="eastAsia"/>
          <w:color w:val="auto"/>
        </w:rPr>
        <w:t>年</w:t>
      </w:r>
      <w:r w:rsidR="006A1E3C">
        <w:rPr>
          <w:rFonts w:ascii="ＭＳ 明朝" w:hAnsi="ＭＳ 明朝" w:hint="eastAsia"/>
          <w:color w:val="auto"/>
        </w:rPr>
        <w:t>11</w:t>
      </w:r>
      <w:r w:rsidRPr="006A1E3C">
        <w:rPr>
          <w:rFonts w:ascii="ＭＳ 明朝" w:hAnsi="ＭＳ 明朝" w:hint="eastAsia"/>
          <w:color w:val="auto"/>
        </w:rPr>
        <w:t>月</w:t>
      </w:r>
      <w:r w:rsidR="006A1E3C">
        <w:rPr>
          <w:rFonts w:ascii="ＭＳ 明朝" w:hAnsi="ＭＳ 明朝" w:hint="eastAsia"/>
          <w:color w:val="auto"/>
        </w:rPr>
        <w:t>16</w:t>
      </w:r>
      <w:r w:rsidRPr="006A1E3C">
        <w:rPr>
          <w:rFonts w:ascii="ＭＳ 明朝" w:hAnsi="ＭＳ 明朝" w:hint="eastAsia"/>
          <w:color w:val="auto"/>
        </w:rPr>
        <w:t>日生まれ</w:t>
      </w:r>
      <w:r w:rsidR="00F53466">
        <w:rPr>
          <w:rFonts w:ascii="ＭＳ 明朝" w:hAnsi="ＭＳ 明朝" w:hint="eastAsia"/>
          <w:color w:val="auto"/>
        </w:rPr>
        <w:t xml:space="preserve">　→　令和７</w:t>
      </w:r>
      <w:r w:rsidRPr="006A1E3C">
        <w:rPr>
          <w:rFonts w:ascii="ＭＳ 明朝" w:hAnsi="ＭＳ 明朝" w:hint="eastAsia"/>
          <w:color w:val="auto"/>
        </w:rPr>
        <w:t>年</w:t>
      </w:r>
      <w:r w:rsidR="006A1E3C">
        <w:rPr>
          <w:rFonts w:ascii="ＭＳ 明朝" w:hAnsi="ＭＳ 明朝" w:hint="eastAsia"/>
          <w:color w:val="auto"/>
        </w:rPr>
        <w:t>11</w:t>
      </w:r>
      <w:r w:rsidRPr="006A1E3C">
        <w:rPr>
          <w:rFonts w:ascii="ＭＳ 明朝" w:hAnsi="ＭＳ 明朝" w:hint="eastAsia"/>
          <w:color w:val="auto"/>
        </w:rPr>
        <w:t>月</w:t>
      </w:r>
      <w:r w:rsidR="006A1E3C">
        <w:rPr>
          <w:rFonts w:ascii="ＭＳ 明朝" w:hAnsi="ＭＳ 明朝" w:hint="eastAsia"/>
          <w:color w:val="auto"/>
        </w:rPr>
        <w:t>15</w:t>
      </w:r>
      <w:r w:rsidRPr="006A1E3C">
        <w:rPr>
          <w:rFonts w:ascii="ＭＳ 明朝" w:hAnsi="ＭＳ 明朝" w:hint="eastAsia"/>
          <w:color w:val="auto"/>
        </w:rPr>
        <w:t>日に</w:t>
      </w:r>
      <w:r w:rsidR="006A1E3C">
        <w:rPr>
          <w:rFonts w:ascii="ＭＳ 明朝" w:hAnsi="ＭＳ 明朝" w:hint="eastAsia"/>
          <w:color w:val="auto"/>
        </w:rPr>
        <w:t>88</w:t>
      </w:r>
      <w:r w:rsidRPr="006A1E3C">
        <w:rPr>
          <w:rFonts w:ascii="ＭＳ 明朝" w:hAnsi="ＭＳ 明朝" w:hint="eastAsia"/>
          <w:color w:val="auto"/>
        </w:rPr>
        <w:t>歳</w:t>
      </w:r>
    </w:p>
    <w:p w14:paraId="108A249E" w14:textId="353DDD03" w:rsidR="00E82450" w:rsidRPr="006A1E3C" w:rsidRDefault="00BD1386" w:rsidP="006A1E3C">
      <w:pPr>
        <w:wordWrap w:val="0"/>
        <w:overflowPunct/>
        <w:adjustRightInd/>
        <w:ind w:firstLineChars="800" w:firstLine="1792"/>
        <w:rPr>
          <w:rFonts w:ascii="ＭＳ 明朝" w:hAnsi="ＭＳ 明朝"/>
          <w:color w:val="auto"/>
        </w:rPr>
      </w:pPr>
      <w:r w:rsidRPr="006A1E3C">
        <w:rPr>
          <w:rFonts w:ascii="ＭＳ 明朝" w:hAnsi="ＭＳ 明朝" w:hint="eastAsia"/>
          <w:color w:val="auto"/>
        </w:rPr>
        <w:t>高齢者叙勲発令日</w:t>
      </w:r>
      <w:r w:rsidR="00F53466">
        <w:rPr>
          <w:rFonts w:ascii="ＭＳ 明朝" w:hAnsi="ＭＳ 明朝" w:hint="eastAsia"/>
          <w:color w:val="auto"/>
        </w:rPr>
        <w:t xml:space="preserve">　→　令和７</w:t>
      </w:r>
      <w:r w:rsidRPr="006A1E3C">
        <w:rPr>
          <w:rFonts w:ascii="ＭＳ 明朝" w:hAnsi="ＭＳ 明朝" w:hint="eastAsia"/>
          <w:color w:val="auto"/>
        </w:rPr>
        <w:t>年</w:t>
      </w:r>
      <w:r w:rsidR="006A1E3C" w:rsidRPr="006A1E3C">
        <w:rPr>
          <w:rFonts w:ascii="ＭＳ 明朝" w:hAnsi="ＭＳ 明朝" w:hint="eastAsia"/>
          <w:color w:val="auto"/>
        </w:rPr>
        <w:t>12</w:t>
      </w:r>
      <w:r w:rsidRPr="006A1E3C">
        <w:rPr>
          <w:rFonts w:ascii="ＭＳ 明朝" w:hAnsi="ＭＳ 明朝" w:hint="eastAsia"/>
          <w:color w:val="auto"/>
        </w:rPr>
        <w:t>月１日</w:t>
      </w:r>
    </w:p>
    <w:p w14:paraId="1EAB86EF" w14:textId="0AFB347E" w:rsidR="00E82450" w:rsidRPr="006A1E3C" w:rsidRDefault="00BD1386" w:rsidP="006A1E3C">
      <w:pPr>
        <w:wordWrap w:val="0"/>
        <w:overflowPunct/>
        <w:adjustRightInd/>
        <w:ind w:firstLineChars="800" w:firstLine="1792"/>
        <w:rPr>
          <w:rFonts w:ascii="ＭＳ 明朝" w:hAnsi="ＭＳ 明朝"/>
          <w:color w:val="auto"/>
        </w:rPr>
      </w:pPr>
      <w:r w:rsidRPr="006A1E3C">
        <w:rPr>
          <w:rFonts w:ascii="ＭＳ 明朝" w:hAnsi="ＭＳ 明朝" w:hint="eastAsia"/>
          <w:color w:val="auto"/>
        </w:rPr>
        <w:t>県への提出日（約３か月前）</w:t>
      </w:r>
      <w:r w:rsidR="00F53466">
        <w:rPr>
          <w:rFonts w:ascii="ＭＳ 明朝" w:hAnsi="ＭＳ 明朝" w:hint="eastAsia"/>
          <w:color w:val="auto"/>
        </w:rPr>
        <w:t xml:space="preserve">　→　令和７</w:t>
      </w:r>
      <w:r w:rsidRPr="006A1E3C">
        <w:rPr>
          <w:rFonts w:ascii="ＭＳ 明朝" w:hAnsi="ＭＳ 明朝" w:hint="eastAsia"/>
          <w:color w:val="auto"/>
        </w:rPr>
        <w:t>年８月下旬</w:t>
      </w:r>
    </w:p>
    <w:p w14:paraId="6FBF9980" w14:textId="77777777" w:rsidR="00E82450" w:rsidRPr="006A1E3C" w:rsidRDefault="00BD1386" w:rsidP="006A1E3C">
      <w:pPr>
        <w:wordWrap w:val="0"/>
        <w:overflowPunct/>
        <w:adjustRightInd/>
        <w:ind w:firstLineChars="600" w:firstLine="1344"/>
        <w:rPr>
          <w:rFonts w:ascii="ＭＳ 明朝" w:hAnsi="ＭＳ 明朝"/>
          <w:color w:val="auto"/>
        </w:rPr>
      </w:pPr>
      <w:r w:rsidRPr="006A1E3C">
        <w:rPr>
          <w:rFonts w:ascii="ＭＳ 明朝" w:hAnsi="ＭＳ 明朝" w:hint="eastAsia"/>
          <w:color w:val="auto"/>
        </w:rPr>
        <w:t>※ 「年齢計算ニ関する法律」により、出生の日より起算して翌年の出生の日の前日</w:t>
      </w:r>
    </w:p>
    <w:p w14:paraId="2470A4D5" w14:textId="77777777" w:rsidR="00E82450" w:rsidRPr="006A1E3C" w:rsidRDefault="00BD1386" w:rsidP="006A1E3C">
      <w:pPr>
        <w:wordWrap w:val="0"/>
        <w:overflowPunct/>
        <w:adjustRightInd/>
        <w:ind w:firstLineChars="700" w:firstLine="1568"/>
        <w:rPr>
          <w:rFonts w:ascii="ＭＳ 明朝" w:hAnsi="ＭＳ 明朝"/>
          <w:color w:val="auto"/>
        </w:rPr>
      </w:pPr>
      <w:r w:rsidRPr="006A1E3C">
        <w:rPr>
          <w:rFonts w:ascii="ＭＳ 明朝" w:hAnsi="ＭＳ 明朝" w:hint="eastAsia"/>
          <w:color w:val="auto"/>
        </w:rPr>
        <w:t>までをもって満１年とすることになっている。</w:t>
      </w:r>
    </w:p>
    <w:p w14:paraId="40D68E1F" w14:textId="50E50343" w:rsidR="00E82450" w:rsidRPr="006A1E3C" w:rsidRDefault="00BD1386" w:rsidP="006A1E3C">
      <w:pPr>
        <w:wordWrap w:val="0"/>
        <w:overflowPunct/>
        <w:adjustRightInd/>
        <w:ind w:firstLineChars="300" w:firstLine="672"/>
        <w:rPr>
          <w:rFonts w:ascii="ＭＳ 明朝" w:hAnsi="ＭＳ 明朝"/>
          <w:color w:val="auto"/>
        </w:rPr>
      </w:pPr>
      <w:r w:rsidRPr="006A1E3C">
        <w:rPr>
          <w:rFonts w:ascii="ＭＳ 明朝" w:hAnsi="ＭＳ 明朝" w:cs="ＭＳ Ｐ明朝"/>
          <w:color w:val="auto"/>
        </w:rPr>
        <w:t>(</w:t>
      </w:r>
      <w:r w:rsidRPr="006A1E3C">
        <w:rPr>
          <w:rFonts w:ascii="ＭＳ 明朝" w:hAnsi="ＭＳ 明朝" w:cs="ＭＳ Ｐ明朝" w:hint="eastAsia"/>
          <w:color w:val="auto"/>
        </w:rPr>
        <w:t>ｲ</w:t>
      </w:r>
      <w:r w:rsidRPr="006A1E3C">
        <w:rPr>
          <w:rFonts w:ascii="ＭＳ 明朝" w:hAnsi="ＭＳ 明朝" w:cs="ＭＳ Ｐ明朝"/>
          <w:color w:val="auto"/>
        </w:rPr>
        <w:t>)</w:t>
      </w:r>
      <w:r w:rsidR="006A1E3C" w:rsidRPr="006A1E3C">
        <w:rPr>
          <w:rFonts w:ascii="ＭＳ 明朝" w:hAnsi="ＭＳ 明朝" w:cs="ＭＳ Ｐ明朝" w:hint="eastAsia"/>
          <w:color w:val="auto"/>
        </w:rPr>
        <w:t xml:space="preserve">　</w:t>
      </w:r>
      <w:r w:rsidRPr="006A1E3C">
        <w:rPr>
          <w:rFonts w:ascii="ＭＳ 明朝" w:hAnsi="ＭＳ 明朝" w:hint="eastAsia"/>
          <w:color w:val="auto"/>
        </w:rPr>
        <w:t>提出先</w:t>
      </w:r>
    </w:p>
    <w:p w14:paraId="02170479" w14:textId="2BE9C965" w:rsidR="00E82450" w:rsidRPr="006A1E3C" w:rsidRDefault="00BD1386" w:rsidP="006A1E3C">
      <w:pPr>
        <w:wordWrap w:val="0"/>
        <w:overflowPunct/>
        <w:adjustRightInd/>
        <w:rPr>
          <w:rFonts w:ascii="ＭＳ 明朝" w:hAnsi="ＭＳ 明朝"/>
          <w:color w:val="auto"/>
        </w:rPr>
      </w:pPr>
      <w:r w:rsidRPr="006A1E3C">
        <w:rPr>
          <w:rFonts w:ascii="ＭＳ 明朝" w:hAnsi="ＭＳ 明朝" w:hint="eastAsia"/>
          <w:color w:val="auto"/>
        </w:rPr>
        <w:t xml:space="preserve">　　　　　市町村教育委員会 ⇒ 教育事務所 ⇒ 県教育委員会総務課（県教育委員会教育長あて）</w:t>
      </w:r>
    </w:p>
    <w:p w14:paraId="295D7F19" w14:textId="2E6AB67D" w:rsidR="001D6F6C" w:rsidRPr="006A1E3C" w:rsidRDefault="00A45D37">
      <w:pPr>
        <w:adjustRightInd/>
        <w:rPr>
          <w:rFonts w:ascii="ＭＳ 明朝" w:hAnsi="ＭＳ 明朝" w:cs="Times New Roman"/>
          <w:color w:val="auto"/>
          <w:spacing w:val="6"/>
        </w:rPr>
      </w:pPr>
      <w:r w:rsidRPr="006A1E3C">
        <w:rPr>
          <w:rFonts w:ascii="ＭＳ 明朝" w:hAnsi="ＭＳ 明朝" w:hint="eastAsia"/>
          <w:color w:val="auto"/>
        </w:rPr>
        <w:t xml:space="preserve">　　</w:t>
      </w:r>
      <w:r w:rsidRPr="006A1E3C">
        <w:rPr>
          <w:rFonts w:ascii="ＭＳ 明朝" w:hAnsi="ＭＳ 明朝" w:cs="Times New Roman"/>
          <w:color w:val="auto"/>
        </w:rPr>
        <w:t xml:space="preserve">  </w:t>
      </w:r>
      <w:r w:rsidRPr="006A1E3C">
        <w:rPr>
          <w:rFonts w:ascii="ＭＳ 明朝" w:hAnsi="ＭＳ 明朝" w:cs="ＭＳ Ｐ明朝"/>
          <w:color w:val="auto"/>
        </w:rPr>
        <w:t>(</w:t>
      </w:r>
      <w:r w:rsidR="00E82450" w:rsidRPr="006A1E3C">
        <w:rPr>
          <w:rFonts w:ascii="ＭＳ 明朝" w:hAnsi="ＭＳ 明朝" w:cs="ＭＳ Ｐ明朝" w:hint="eastAsia"/>
          <w:color w:val="auto"/>
        </w:rPr>
        <w:t>ｳ</w:t>
      </w:r>
      <w:r w:rsidRPr="006A1E3C">
        <w:rPr>
          <w:rFonts w:ascii="ＭＳ 明朝" w:hAnsi="ＭＳ 明朝" w:cs="ＭＳ Ｐ明朝"/>
          <w:color w:val="auto"/>
        </w:rPr>
        <w:t>)</w:t>
      </w:r>
      <w:r w:rsidR="006A1E3C" w:rsidRPr="006A1E3C">
        <w:rPr>
          <w:rFonts w:ascii="ＭＳ 明朝" w:hAnsi="ＭＳ 明朝" w:cs="ＭＳ Ｐ明朝" w:hint="eastAsia"/>
          <w:color w:val="auto"/>
        </w:rPr>
        <w:t xml:space="preserve">　</w:t>
      </w:r>
      <w:r w:rsidRPr="006A1E3C">
        <w:rPr>
          <w:rFonts w:ascii="ＭＳ 明朝" w:hAnsi="ＭＳ 明朝" w:hint="eastAsia"/>
          <w:color w:val="auto"/>
        </w:rPr>
        <w:t>提出書類及び提出部数</w:t>
      </w:r>
    </w:p>
    <w:p w14:paraId="02E1B34F" w14:textId="77607876" w:rsidR="001D6F6C" w:rsidRPr="0056372A" w:rsidRDefault="00A45D37" w:rsidP="006A1E3C">
      <w:pPr>
        <w:adjustRightInd/>
        <w:spacing w:line="384" w:lineRule="exact"/>
        <w:ind w:left="896" w:hangingChars="400" w:hanging="896"/>
        <w:jc w:val="left"/>
        <w:rPr>
          <w:rFonts w:ascii="ＭＳ 明朝" w:hAnsi="ＭＳ 明朝" w:cs="Times New Roman"/>
          <w:spacing w:val="6"/>
        </w:rPr>
      </w:pPr>
      <w:r w:rsidRPr="006A1E3C">
        <w:rPr>
          <w:rFonts w:ascii="ＭＳ 明朝" w:hAnsi="ＭＳ 明朝" w:cs="Times New Roman"/>
          <w:color w:val="auto"/>
        </w:rPr>
        <w:t xml:space="preserve">          </w:t>
      </w:r>
      <w:r w:rsidRPr="006A1E3C">
        <w:rPr>
          <w:rFonts w:ascii="ＭＳ 明朝" w:hAnsi="ＭＳ 明朝" w:hint="eastAsia"/>
          <w:color w:val="auto"/>
        </w:rPr>
        <w:t>表の通りとする。但し、下表は県教委総務課への提出部数である。したがって市町教育委員会が尾張教育事務所に提出する部数は、表に１部（事務所分）を加えた部数</w:t>
      </w:r>
      <w:r w:rsidRPr="0056372A">
        <w:rPr>
          <w:rFonts w:ascii="ＭＳ 明朝" w:hAnsi="ＭＳ 明朝" w:hint="eastAsia"/>
        </w:rPr>
        <w:t>となる。</w:t>
      </w:r>
    </w:p>
    <w:p w14:paraId="27A88D48" w14:textId="31FACD3E" w:rsidR="001D6F6C" w:rsidRDefault="001D6F6C">
      <w:pPr>
        <w:adjustRightInd/>
        <w:spacing w:line="384" w:lineRule="exact"/>
        <w:rPr>
          <w:rFonts w:ascii="ＭＳ 明朝" w:hAnsi="ＭＳ 明朝" w:cs="Times New Roman"/>
          <w:spacing w:val="6"/>
        </w:rPr>
      </w:pPr>
    </w:p>
    <w:p w14:paraId="7DA083A9" w14:textId="11E7D6D2" w:rsidR="006A1E3C" w:rsidRDefault="006A1E3C">
      <w:pPr>
        <w:adjustRightInd/>
        <w:spacing w:line="384" w:lineRule="exact"/>
        <w:rPr>
          <w:rFonts w:ascii="ＭＳ 明朝" w:hAnsi="ＭＳ 明朝" w:cs="Times New Roman"/>
          <w:spacing w:val="6"/>
        </w:rPr>
      </w:pPr>
    </w:p>
    <w:p w14:paraId="0628E37A" w14:textId="69AB60BC" w:rsidR="006A1E3C" w:rsidRPr="004529B5" w:rsidRDefault="006A1E3C">
      <w:pPr>
        <w:adjustRightInd/>
        <w:spacing w:line="384" w:lineRule="exact"/>
        <w:rPr>
          <w:rFonts w:ascii="ＭＳ 明朝" w:hAnsi="ＭＳ 明朝" w:cs="Times New Roman"/>
          <w:spacing w:val="6"/>
        </w:rPr>
      </w:pPr>
    </w:p>
    <w:p w14:paraId="6EAB0CF2" w14:textId="331C9B66" w:rsidR="006A1E3C" w:rsidRDefault="006A1E3C">
      <w:pPr>
        <w:adjustRightInd/>
        <w:spacing w:line="384" w:lineRule="exact"/>
        <w:rPr>
          <w:rFonts w:ascii="ＭＳ 明朝" w:hAnsi="ＭＳ 明朝" w:cs="Times New Roman"/>
          <w:spacing w:val="6"/>
        </w:rPr>
      </w:pPr>
    </w:p>
    <w:p w14:paraId="6B8258B7" w14:textId="02925B52" w:rsidR="006A1E3C" w:rsidRDefault="006A1E3C">
      <w:pPr>
        <w:adjustRightInd/>
        <w:spacing w:line="384" w:lineRule="exact"/>
        <w:rPr>
          <w:rFonts w:ascii="ＭＳ 明朝" w:hAnsi="ＭＳ 明朝" w:cs="Times New Roman"/>
          <w:spacing w:val="6"/>
        </w:rPr>
      </w:pPr>
    </w:p>
    <w:p w14:paraId="43C60F90" w14:textId="204FD8B0" w:rsidR="006A1E3C" w:rsidRDefault="006A1E3C">
      <w:pPr>
        <w:adjustRightInd/>
        <w:spacing w:line="384" w:lineRule="exact"/>
        <w:rPr>
          <w:rFonts w:ascii="ＭＳ 明朝" w:hAnsi="ＭＳ 明朝" w:cs="Times New Roman"/>
          <w:spacing w:val="6"/>
        </w:rPr>
      </w:pPr>
    </w:p>
    <w:p w14:paraId="3238AC75" w14:textId="433CDA26" w:rsidR="006A1E3C" w:rsidRDefault="006A1E3C">
      <w:pPr>
        <w:adjustRightInd/>
        <w:spacing w:line="384" w:lineRule="exact"/>
        <w:rPr>
          <w:rFonts w:ascii="ＭＳ 明朝" w:hAnsi="ＭＳ 明朝" w:cs="Times New Roman"/>
          <w:spacing w:val="6"/>
        </w:rPr>
      </w:pPr>
    </w:p>
    <w:p w14:paraId="1089AEE3" w14:textId="01B56824" w:rsidR="006A1E3C" w:rsidRDefault="006A1E3C">
      <w:pPr>
        <w:adjustRightInd/>
        <w:spacing w:line="384" w:lineRule="exact"/>
        <w:rPr>
          <w:rFonts w:ascii="ＭＳ 明朝" w:hAnsi="ＭＳ 明朝" w:cs="Times New Roman"/>
          <w:spacing w:val="6"/>
        </w:rPr>
      </w:pPr>
    </w:p>
    <w:p w14:paraId="2768E367" w14:textId="7DE8B458" w:rsidR="00F53466" w:rsidRDefault="00F53466">
      <w:pPr>
        <w:adjustRightInd/>
        <w:spacing w:line="384" w:lineRule="exact"/>
        <w:rPr>
          <w:rFonts w:ascii="ＭＳ 明朝" w:hAnsi="ＭＳ 明朝" w:cs="Times New Roman"/>
          <w:spacing w:val="6"/>
        </w:rPr>
      </w:pPr>
    </w:p>
    <w:p w14:paraId="635B8136" w14:textId="4878EE86" w:rsidR="00F53466" w:rsidRDefault="00F53466">
      <w:pPr>
        <w:adjustRightInd/>
        <w:spacing w:line="384" w:lineRule="exact"/>
        <w:rPr>
          <w:rFonts w:ascii="ＭＳ 明朝" w:hAnsi="ＭＳ 明朝" w:cs="Times New Roman"/>
          <w:spacing w:val="6"/>
        </w:rPr>
      </w:pPr>
    </w:p>
    <w:p w14:paraId="626378D3" w14:textId="1D1F10F2" w:rsidR="00F53466" w:rsidRDefault="00F53466">
      <w:pPr>
        <w:adjustRightInd/>
        <w:spacing w:line="384" w:lineRule="exact"/>
        <w:rPr>
          <w:rFonts w:ascii="ＭＳ 明朝" w:hAnsi="ＭＳ 明朝" w:cs="Times New Roman"/>
          <w:spacing w:val="6"/>
        </w:rPr>
      </w:pPr>
    </w:p>
    <w:p w14:paraId="4BD9C2AB" w14:textId="7C0E0125" w:rsidR="00F53466" w:rsidRDefault="00F53466">
      <w:pPr>
        <w:adjustRightInd/>
        <w:spacing w:line="384" w:lineRule="exact"/>
        <w:rPr>
          <w:rFonts w:ascii="ＭＳ 明朝" w:hAnsi="ＭＳ 明朝" w:cs="Times New Roman"/>
          <w:spacing w:val="6"/>
        </w:rPr>
      </w:pPr>
    </w:p>
    <w:p w14:paraId="404EDF47" w14:textId="77777777" w:rsidR="00F53466" w:rsidRDefault="00F53466">
      <w:pPr>
        <w:adjustRightInd/>
        <w:spacing w:line="384" w:lineRule="exact"/>
        <w:rPr>
          <w:rFonts w:ascii="ＭＳ 明朝" w:hAnsi="ＭＳ 明朝" w:cs="Times New Roman"/>
          <w:spacing w:val="6"/>
        </w:rPr>
      </w:pPr>
    </w:p>
    <w:p w14:paraId="5DE8C7F6" w14:textId="464C1FE1" w:rsidR="006A1E3C" w:rsidRDefault="006A1E3C">
      <w:pPr>
        <w:adjustRightInd/>
        <w:spacing w:line="384" w:lineRule="exact"/>
        <w:rPr>
          <w:rFonts w:ascii="ＭＳ 明朝" w:hAnsi="ＭＳ 明朝" w:cs="Times New Roman"/>
          <w:spacing w:val="6"/>
        </w:rPr>
      </w:pPr>
    </w:p>
    <w:p w14:paraId="716FC9B6" w14:textId="689A3630" w:rsidR="006A1E3C" w:rsidRDefault="006A1E3C">
      <w:pPr>
        <w:adjustRightInd/>
        <w:spacing w:line="384" w:lineRule="exact"/>
        <w:rPr>
          <w:rFonts w:ascii="ＭＳ 明朝" w:hAnsi="ＭＳ 明朝" w:cs="Times New Roman"/>
          <w:spacing w:val="6"/>
        </w:rPr>
      </w:pPr>
    </w:p>
    <w:p w14:paraId="4D3B0BAC" w14:textId="77777777" w:rsidR="006A1E3C" w:rsidRPr="0056372A" w:rsidRDefault="006A1E3C">
      <w:pPr>
        <w:adjustRightInd/>
        <w:spacing w:line="384" w:lineRule="exact"/>
        <w:rPr>
          <w:rFonts w:ascii="ＭＳ 明朝" w:hAnsi="ＭＳ 明朝" w:cs="Times New Roman"/>
          <w:spacing w:val="6"/>
        </w:rPr>
      </w:pPr>
    </w:p>
    <w:p w14:paraId="0840C3C0" w14:textId="77777777" w:rsidR="001D6F6C" w:rsidRPr="0056372A" w:rsidRDefault="00A45D37">
      <w:pPr>
        <w:adjustRightInd/>
        <w:spacing w:line="226" w:lineRule="exact"/>
        <w:ind w:left="426"/>
        <w:rPr>
          <w:rFonts w:ascii="ＭＳ 明朝" w:hAnsi="ＭＳ 明朝" w:cs="Times New Roman"/>
          <w:spacing w:val="6"/>
        </w:rPr>
      </w:pPr>
      <w:r w:rsidRPr="0056372A">
        <w:rPr>
          <w:rFonts w:ascii="ＭＳ 明朝" w:hAnsi="ＭＳ 明朝" w:hint="eastAsia"/>
        </w:rPr>
        <w:t>表「死亡叙位・叙勲等の提出書類及び提出部数一覧」</w:t>
      </w:r>
    </w:p>
    <w:p w14:paraId="37A256E5" w14:textId="77777777" w:rsidR="001D6F6C" w:rsidRPr="0056372A" w:rsidRDefault="00A45D37">
      <w:pPr>
        <w:adjustRightInd/>
        <w:spacing w:line="204" w:lineRule="exact"/>
        <w:rPr>
          <w:rFonts w:ascii="ＭＳ 明朝" w:hAnsi="ＭＳ 明朝" w:cs="Times New Roman"/>
          <w:spacing w:val="6"/>
        </w:rPr>
      </w:pPr>
      <w:r w:rsidRPr="0056372A">
        <w:rPr>
          <w:rFonts w:ascii="ＭＳ 明朝" w:hAnsi="ＭＳ 明朝" w:hint="eastAsia"/>
        </w:rPr>
        <w:t xml:space="preserve">　</w:t>
      </w:r>
    </w:p>
    <w:tbl>
      <w:tblPr>
        <w:tblW w:w="0" w:type="auto"/>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36"/>
        <w:gridCol w:w="2802"/>
        <w:gridCol w:w="1457"/>
        <w:gridCol w:w="1457"/>
        <w:gridCol w:w="1456"/>
        <w:gridCol w:w="1345"/>
      </w:tblGrid>
      <w:tr w:rsidR="006A1E3C" w:rsidRPr="0056372A" w14:paraId="1D9919CC" w14:textId="77777777" w:rsidTr="00111F8C">
        <w:tc>
          <w:tcPr>
            <w:tcW w:w="3138" w:type="dxa"/>
            <w:gridSpan w:val="2"/>
            <w:vMerge w:val="restart"/>
            <w:tcBorders>
              <w:top w:val="single" w:sz="4" w:space="0" w:color="000000"/>
              <w:left w:val="single" w:sz="4" w:space="0" w:color="000000"/>
              <w:right w:val="single" w:sz="4" w:space="0" w:color="000000"/>
            </w:tcBorders>
            <w:vAlign w:val="center"/>
          </w:tcPr>
          <w:p w14:paraId="69EC673B" w14:textId="77777777" w:rsidR="006A1E3C" w:rsidRPr="0056372A" w:rsidRDefault="006A1E3C" w:rsidP="00AF1D67">
            <w:pPr>
              <w:suppressAutoHyphens/>
              <w:kinsoku w:val="0"/>
              <w:wordWrap w:val="0"/>
              <w:autoSpaceDE w:val="0"/>
              <w:autoSpaceDN w:val="0"/>
              <w:spacing w:line="204" w:lineRule="exact"/>
              <w:jc w:val="center"/>
              <w:rPr>
                <w:rFonts w:ascii="ＭＳ 明朝" w:hAnsi="ＭＳ 明朝" w:cs="Times New Roman"/>
                <w:spacing w:val="6"/>
              </w:rPr>
            </w:pP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rPr>
              <w:instrText>提出書類</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hint="eastAsia"/>
              </w:rPr>
              <w:t>提出書類</w:t>
            </w:r>
            <w:r w:rsidRPr="0056372A">
              <w:rPr>
                <w:rFonts w:ascii="ＭＳ 明朝" w:hAnsi="ＭＳ 明朝" w:cs="Times New Roman"/>
                <w:color w:val="auto"/>
              </w:rPr>
              <w:fldChar w:fldCharType="end"/>
            </w:r>
          </w:p>
        </w:tc>
        <w:tc>
          <w:tcPr>
            <w:tcW w:w="4370" w:type="dxa"/>
            <w:gridSpan w:val="3"/>
            <w:tcBorders>
              <w:top w:val="single" w:sz="4" w:space="0" w:color="000000"/>
              <w:left w:val="single" w:sz="4" w:space="0" w:color="000000"/>
              <w:bottom w:val="nil"/>
              <w:right w:val="single" w:sz="4" w:space="0" w:color="000000"/>
            </w:tcBorders>
            <w:vAlign w:val="center"/>
          </w:tcPr>
          <w:p w14:paraId="2D412CAF" w14:textId="77777777" w:rsidR="006A1E3C" w:rsidRPr="0056372A" w:rsidRDefault="006A1E3C" w:rsidP="004C5FCA">
            <w:pPr>
              <w:suppressAutoHyphens/>
              <w:kinsoku w:val="0"/>
              <w:wordWrap w:val="0"/>
              <w:autoSpaceDE w:val="0"/>
              <w:autoSpaceDN w:val="0"/>
              <w:spacing w:line="360" w:lineRule="exact"/>
              <w:jc w:val="center"/>
              <w:rPr>
                <w:rFonts w:ascii="ＭＳ 明朝" w:hAnsi="ＭＳ 明朝" w:cs="Times New Roman"/>
                <w:spacing w:val="6"/>
              </w:rPr>
            </w:pP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rPr>
              <w:instrText>提出部数</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hint="eastAsia"/>
              </w:rPr>
              <w:t>提出部数</w:t>
            </w:r>
            <w:r w:rsidRPr="0056372A">
              <w:rPr>
                <w:rFonts w:ascii="ＭＳ 明朝" w:hAnsi="ＭＳ 明朝" w:cs="Times New Roman"/>
                <w:color w:val="auto"/>
              </w:rPr>
              <w:fldChar w:fldCharType="end"/>
            </w:r>
          </w:p>
        </w:tc>
        <w:tc>
          <w:tcPr>
            <w:tcW w:w="1345" w:type="dxa"/>
            <w:vMerge w:val="restart"/>
            <w:tcBorders>
              <w:top w:val="single" w:sz="4" w:space="0" w:color="000000"/>
              <w:left w:val="single" w:sz="4" w:space="0" w:color="000000"/>
              <w:right w:val="single" w:sz="4" w:space="0" w:color="000000"/>
            </w:tcBorders>
          </w:tcPr>
          <w:p w14:paraId="385BFEC8" w14:textId="77777777" w:rsidR="006A1E3C" w:rsidRPr="0056372A" w:rsidRDefault="006A1E3C" w:rsidP="004C5FCA">
            <w:pPr>
              <w:suppressAutoHyphens/>
              <w:kinsoku w:val="0"/>
              <w:wordWrap w:val="0"/>
              <w:autoSpaceDE w:val="0"/>
              <w:autoSpaceDN w:val="0"/>
              <w:spacing w:beforeLines="50" w:before="196" w:line="28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sz w:val="20"/>
                <w:szCs w:val="20"/>
              </w:rPr>
              <w:t>提出方法等</w:t>
            </w:r>
          </w:p>
        </w:tc>
      </w:tr>
      <w:tr w:rsidR="006A1E3C" w:rsidRPr="0056372A" w14:paraId="400645F0" w14:textId="77777777" w:rsidTr="00111F8C">
        <w:trPr>
          <w:trHeight w:val="398"/>
        </w:trPr>
        <w:tc>
          <w:tcPr>
            <w:tcW w:w="3138" w:type="dxa"/>
            <w:gridSpan w:val="2"/>
            <w:vMerge/>
            <w:tcBorders>
              <w:left w:val="single" w:sz="4" w:space="0" w:color="000000"/>
              <w:bottom w:val="nil"/>
              <w:right w:val="single" w:sz="4" w:space="0" w:color="000000"/>
            </w:tcBorders>
            <w:vAlign w:val="center"/>
          </w:tcPr>
          <w:p w14:paraId="157F7C15" w14:textId="77777777" w:rsidR="006A1E3C" w:rsidRPr="0056372A" w:rsidRDefault="006A1E3C">
            <w:pPr>
              <w:overflowPunct/>
              <w:autoSpaceDE w:val="0"/>
              <w:autoSpaceDN w:val="0"/>
              <w:jc w:val="left"/>
              <w:textAlignment w:val="auto"/>
              <w:rPr>
                <w:rFonts w:ascii="ＭＳ 明朝" w:hAnsi="ＭＳ 明朝" w:cs="Times New Roman"/>
                <w:spacing w:val="6"/>
              </w:rPr>
            </w:pPr>
          </w:p>
        </w:tc>
        <w:tc>
          <w:tcPr>
            <w:tcW w:w="1457" w:type="dxa"/>
            <w:tcBorders>
              <w:top w:val="single" w:sz="4" w:space="0" w:color="000000"/>
              <w:left w:val="single" w:sz="4" w:space="0" w:color="000000"/>
              <w:bottom w:val="nil"/>
              <w:right w:val="single" w:sz="4" w:space="0" w:color="000000"/>
            </w:tcBorders>
            <w:vAlign w:val="center"/>
          </w:tcPr>
          <w:p w14:paraId="56C7E45B" w14:textId="77777777" w:rsidR="006A1E3C" w:rsidRPr="0056372A" w:rsidRDefault="006A1E3C" w:rsidP="004C5FCA">
            <w:pPr>
              <w:suppressAutoHyphens/>
              <w:kinsoku w:val="0"/>
              <w:autoSpaceDE w:val="0"/>
              <w:autoSpaceDN w:val="0"/>
              <w:spacing w:line="340" w:lineRule="exact"/>
              <w:jc w:val="center"/>
              <w:rPr>
                <w:rFonts w:ascii="ＭＳ 明朝" w:hAnsi="ＭＳ 明朝" w:cs="Times New Roman"/>
                <w:spacing w:val="6"/>
              </w:rPr>
            </w:pPr>
            <w:r w:rsidRPr="0056372A">
              <w:rPr>
                <w:rFonts w:ascii="ＭＳ 明朝" w:hAnsi="ＭＳ 明朝" w:hint="eastAsia"/>
                <w:spacing w:val="-2"/>
                <w:sz w:val="16"/>
                <w:szCs w:val="16"/>
              </w:rPr>
              <w:t>死亡叙位・叙勲</w:t>
            </w:r>
          </w:p>
        </w:tc>
        <w:tc>
          <w:tcPr>
            <w:tcW w:w="1457" w:type="dxa"/>
            <w:tcBorders>
              <w:top w:val="single" w:sz="4" w:space="0" w:color="000000"/>
              <w:left w:val="single" w:sz="4" w:space="0" w:color="000000"/>
              <w:bottom w:val="nil"/>
              <w:right w:val="single" w:sz="4" w:space="0" w:color="000000"/>
            </w:tcBorders>
            <w:vAlign w:val="center"/>
          </w:tcPr>
          <w:p w14:paraId="4D904FC6" w14:textId="77777777" w:rsidR="006A1E3C" w:rsidRPr="0056372A" w:rsidRDefault="006A1E3C" w:rsidP="004C5FCA">
            <w:pPr>
              <w:suppressAutoHyphens/>
              <w:kinsoku w:val="0"/>
              <w:autoSpaceDE w:val="0"/>
              <w:autoSpaceDN w:val="0"/>
              <w:spacing w:line="340" w:lineRule="exact"/>
              <w:jc w:val="center"/>
              <w:rPr>
                <w:rFonts w:ascii="ＭＳ 明朝" w:hAnsi="ＭＳ 明朝" w:cs="Times New Roman"/>
                <w:spacing w:val="6"/>
              </w:rPr>
            </w:pPr>
            <w:r w:rsidRPr="0056372A">
              <w:rPr>
                <w:rFonts w:ascii="ＭＳ 明朝" w:hAnsi="ＭＳ 明朝" w:hint="eastAsia"/>
                <w:sz w:val="19"/>
                <w:szCs w:val="19"/>
              </w:rPr>
              <w:t>叙位のみ</w:t>
            </w:r>
          </w:p>
        </w:tc>
        <w:tc>
          <w:tcPr>
            <w:tcW w:w="1456" w:type="dxa"/>
            <w:tcBorders>
              <w:top w:val="single" w:sz="4" w:space="0" w:color="000000"/>
              <w:left w:val="single" w:sz="4" w:space="0" w:color="000000"/>
              <w:bottom w:val="nil"/>
              <w:right w:val="single" w:sz="4" w:space="0" w:color="000000"/>
            </w:tcBorders>
            <w:vAlign w:val="center"/>
          </w:tcPr>
          <w:p w14:paraId="34513B2B" w14:textId="77777777" w:rsidR="006A1E3C" w:rsidRPr="0056372A" w:rsidRDefault="006A1E3C" w:rsidP="004C5FCA">
            <w:pPr>
              <w:suppressAutoHyphens/>
              <w:kinsoku w:val="0"/>
              <w:autoSpaceDE w:val="0"/>
              <w:autoSpaceDN w:val="0"/>
              <w:spacing w:line="340" w:lineRule="exact"/>
              <w:jc w:val="center"/>
              <w:rPr>
                <w:rFonts w:ascii="ＭＳ 明朝" w:hAnsi="ＭＳ 明朝" w:cs="Times New Roman"/>
                <w:spacing w:val="6"/>
              </w:rPr>
            </w:pPr>
            <w:r w:rsidRPr="0056372A">
              <w:rPr>
                <w:rFonts w:ascii="ＭＳ 明朝" w:hAnsi="ＭＳ 明朝" w:hint="eastAsia"/>
                <w:sz w:val="19"/>
                <w:szCs w:val="19"/>
              </w:rPr>
              <w:t>高齢者叙勲</w:t>
            </w:r>
          </w:p>
        </w:tc>
        <w:tc>
          <w:tcPr>
            <w:tcW w:w="1345" w:type="dxa"/>
            <w:vMerge/>
            <w:tcBorders>
              <w:left w:val="single" w:sz="4" w:space="0" w:color="000000"/>
              <w:bottom w:val="nil"/>
              <w:right w:val="single" w:sz="4" w:space="0" w:color="000000"/>
            </w:tcBorders>
          </w:tcPr>
          <w:p w14:paraId="2B57AB1A" w14:textId="77777777" w:rsidR="006A1E3C" w:rsidRPr="0056372A" w:rsidRDefault="006A1E3C">
            <w:pPr>
              <w:overflowPunct/>
              <w:autoSpaceDE w:val="0"/>
              <w:autoSpaceDN w:val="0"/>
              <w:jc w:val="left"/>
              <w:textAlignment w:val="auto"/>
              <w:rPr>
                <w:rFonts w:ascii="ＭＳ 明朝" w:hAnsi="ＭＳ 明朝" w:cs="Times New Roman"/>
                <w:spacing w:val="6"/>
              </w:rPr>
            </w:pPr>
          </w:p>
        </w:tc>
      </w:tr>
      <w:tr w:rsidR="006A1E3C" w:rsidRPr="0056372A" w14:paraId="175C638F"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4BB5D656"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ＭＳ Ｐ明朝"/>
              </w:rPr>
              <w:t>(1)</w:t>
            </w:r>
            <w:r w:rsidRPr="0056372A">
              <w:rPr>
                <w:rFonts w:ascii="ＭＳ 明朝" w:hAnsi="ＭＳ 明朝" w:cs="Times New Roman"/>
              </w:rPr>
              <w:t xml:space="preserve"> </w:t>
            </w: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sz w:val="20"/>
                <w:szCs w:val="20"/>
              </w:rPr>
              <w:instrText>候補者選考調書</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hint="eastAsia"/>
                <w:sz w:val="20"/>
                <w:szCs w:val="20"/>
              </w:rPr>
              <w:t>候補者選考調書</w:t>
            </w:r>
            <w:r w:rsidRPr="0056372A">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19EC8C64" w14:textId="77777777" w:rsidR="006A1E3C" w:rsidRPr="0056372A" w:rsidRDefault="006A1E3C" w:rsidP="004C5FCA">
            <w:pPr>
              <w:suppressAutoHyphens/>
              <w:kinsoku w:val="0"/>
              <w:wordWrap w:val="0"/>
              <w:autoSpaceDE w:val="0"/>
              <w:autoSpaceDN w:val="0"/>
              <w:spacing w:beforeLines="30" w:before="117" w:afterLines="30" w:after="117" w:line="180" w:lineRule="exact"/>
              <w:jc w:val="center"/>
              <w:rPr>
                <w:rFonts w:ascii="ＭＳ 明朝" w:hAnsi="ＭＳ 明朝" w:cs="Times New Roman"/>
                <w:spacing w:val="6"/>
              </w:rPr>
            </w:pPr>
            <w:r w:rsidRPr="0056372A">
              <w:rPr>
                <w:rFonts w:ascii="ＭＳ 明朝" w:hAnsi="ＭＳ 明朝" w:hint="eastAsia"/>
              </w:rPr>
              <w:t>１</w:t>
            </w:r>
          </w:p>
        </w:tc>
        <w:tc>
          <w:tcPr>
            <w:tcW w:w="1457" w:type="dxa"/>
            <w:tcBorders>
              <w:top w:val="single" w:sz="4" w:space="0" w:color="000000"/>
              <w:left w:val="single" w:sz="4" w:space="0" w:color="000000"/>
              <w:bottom w:val="nil"/>
              <w:right w:val="single" w:sz="4" w:space="0" w:color="000000"/>
            </w:tcBorders>
            <w:vAlign w:val="center"/>
          </w:tcPr>
          <w:p w14:paraId="22D2A86E" w14:textId="77777777" w:rsidR="006A1E3C" w:rsidRPr="0056372A" w:rsidRDefault="006A1E3C" w:rsidP="004C5FCA">
            <w:pPr>
              <w:suppressAutoHyphens/>
              <w:kinsoku w:val="0"/>
              <w:wordWrap w:val="0"/>
              <w:autoSpaceDE w:val="0"/>
              <w:autoSpaceDN w:val="0"/>
              <w:spacing w:beforeLines="30" w:before="117" w:afterLines="30" w:after="117" w:line="18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１</w:t>
            </w:r>
          </w:p>
        </w:tc>
        <w:tc>
          <w:tcPr>
            <w:tcW w:w="1456" w:type="dxa"/>
            <w:tcBorders>
              <w:top w:val="single" w:sz="4" w:space="0" w:color="000000"/>
              <w:left w:val="single" w:sz="4" w:space="0" w:color="000000"/>
              <w:bottom w:val="nil"/>
              <w:right w:val="single" w:sz="4" w:space="0" w:color="000000"/>
            </w:tcBorders>
            <w:vAlign w:val="center"/>
          </w:tcPr>
          <w:p w14:paraId="06943E1C" w14:textId="77777777" w:rsidR="006A1E3C" w:rsidRPr="0056372A" w:rsidRDefault="006A1E3C" w:rsidP="004C5FCA">
            <w:pPr>
              <w:suppressAutoHyphens/>
              <w:kinsoku w:val="0"/>
              <w:wordWrap w:val="0"/>
              <w:autoSpaceDE w:val="0"/>
              <w:autoSpaceDN w:val="0"/>
              <w:spacing w:beforeLines="30" w:before="117" w:afterLines="30" w:after="117" w:line="18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１</w:t>
            </w:r>
          </w:p>
        </w:tc>
        <w:tc>
          <w:tcPr>
            <w:tcW w:w="1345" w:type="dxa"/>
            <w:vMerge w:val="restart"/>
            <w:tcBorders>
              <w:top w:val="single" w:sz="4" w:space="0" w:color="000000"/>
              <w:left w:val="single" w:sz="4" w:space="0" w:color="000000"/>
              <w:right w:val="single" w:sz="4" w:space="0" w:color="000000"/>
            </w:tcBorders>
          </w:tcPr>
          <w:p w14:paraId="001F69DB" w14:textId="77777777" w:rsidR="006A1E3C" w:rsidRPr="0056372A" w:rsidRDefault="006A1E3C">
            <w:pPr>
              <w:suppressAutoHyphens/>
              <w:kinsoku w:val="0"/>
              <w:wordWrap w:val="0"/>
              <w:autoSpaceDE w:val="0"/>
              <w:autoSpaceDN w:val="0"/>
              <w:spacing w:line="204" w:lineRule="exact"/>
              <w:jc w:val="left"/>
              <w:rPr>
                <w:rFonts w:ascii="ＭＳ 明朝" w:hAnsi="ＭＳ 明朝" w:cs="Times New Roman"/>
                <w:spacing w:val="6"/>
              </w:rPr>
            </w:pPr>
          </w:p>
          <w:p w14:paraId="502C9414"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5939B2D6"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r w:rsidRPr="0056372A">
              <w:rPr>
                <w:rFonts w:ascii="ＭＳ 明朝" w:hAnsi="ＭＳ 明朝" w:hint="eastAsia"/>
                <w:sz w:val="18"/>
                <w:szCs w:val="18"/>
              </w:rPr>
              <w:t>①功績調書及び履歴書については両面印刷、左右余白</w:t>
            </w:r>
            <w:r w:rsidRPr="0056372A">
              <w:rPr>
                <w:rFonts w:ascii="ＭＳ 明朝" w:hAnsi="ＭＳ 明朝" w:cs="Times New Roman"/>
                <w:spacing w:val="-2"/>
                <w:sz w:val="18"/>
                <w:szCs w:val="18"/>
              </w:rPr>
              <w:t>2cm</w:t>
            </w:r>
            <w:r w:rsidRPr="0056372A">
              <w:rPr>
                <w:rFonts w:ascii="ＭＳ 明朝" w:hAnsi="ＭＳ 明朝" w:hint="eastAsia"/>
                <w:sz w:val="18"/>
                <w:szCs w:val="18"/>
              </w:rPr>
              <w:t>程度</w:t>
            </w:r>
          </w:p>
          <w:p w14:paraId="158E8F5D"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r w:rsidRPr="0056372A">
              <w:rPr>
                <w:rFonts w:ascii="ＭＳ 明朝" w:hAnsi="ＭＳ 明朝" w:cs="Times New Roman"/>
              </w:rPr>
              <w:t xml:space="preserve">   </w:t>
            </w:r>
          </w:p>
          <w:p w14:paraId="191EB18A" w14:textId="77777777" w:rsidR="006A1E3C" w:rsidRPr="0056372A" w:rsidRDefault="006A1E3C">
            <w:pPr>
              <w:suppressAutoHyphens/>
              <w:kinsoku w:val="0"/>
              <w:wordWrap w:val="0"/>
              <w:autoSpaceDE w:val="0"/>
              <w:autoSpaceDN w:val="0"/>
              <w:spacing w:line="226" w:lineRule="exact"/>
              <w:jc w:val="left"/>
              <w:rPr>
                <w:rFonts w:ascii="ＭＳ 明朝" w:hAnsi="ＭＳ 明朝"/>
                <w:sz w:val="18"/>
                <w:szCs w:val="18"/>
              </w:rPr>
            </w:pPr>
            <w:r w:rsidRPr="0056372A">
              <w:rPr>
                <w:rFonts w:ascii="ＭＳ 明朝" w:hAnsi="ＭＳ 明朝" w:hint="eastAsia"/>
                <w:sz w:val="18"/>
                <w:szCs w:val="18"/>
              </w:rPr>
              <w:t>②叙位・死亡叙勲については除籍抄本、高齢者叙勲に</w:t>
            </w:r>
          </w:p>
          <w:p w14:paraId="498DAAF0" w14:textId="77777777" w:rsidR="006A1E3C" w:rsidRPr="0056372A" w:rsidRDefault="006A1E3C" w:rsidP="00361F57">
            <w:pPr>
              <w:suppressAutoHyphens/>
              <w:kinsoku w:val="0"/>
              <w:wordWrap w:val="0"/>
              <w:autoSpaceDE w:val="0"/>
              <w:autoSpaceDN w:val="0"/>
              <w:spacing w:line="226" w:lineRule="exact"/>
              <w:jc w:val="left"/>
              <w:rPr>
                <w:rFonts w:ascii="ＭＳ 明朝" w:hAnsi="ＭＳ 明朝"/>
                <w:sz w:val="18"/>
                <w:szCs w:val="18"/>
              </w:rPr>
            </w:pPr>
            <w:r w:rsidRPr="0056372A">
              <w:rPr>
                <w:rFonts w:ascii="ＭＳ 明朝" w:hAnsi="ＭＳ 明朝" w:hint="eastAsia"/>
                <w:sz w:val="18"/>
                <w:szCs w:val="18"/>
              </w:rPr>
              <w:t>ついては戸籍抄本を添付</w:t>
            </w:r>
          </w:p>
          <w:p w14:paraId="5AE38EAE"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r w:rsidRPr="0056372A">
              <w:rPr>
                <w:rFonts w:ascii="ＭＳ 明朝" w:hAnsi="ＭＳ 明朝" w:cs="Times New Roman"/>
              </w:rPr>
              <w:t xml:space="preserve">   </w:t>
            </w:r>
          </w:p>
          <w:p w14:paraId="66E58CB7"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r w:rsidRPr="0056372A">
              <w:rPr>
                <w:rFonts w:ascii="ＭＳ 明朝" w:hAnsi="ＭＳ 明朝" w:hint="eastAsia"/>
                <w:sz w:val="18"/>
                <w:szCs w:val="18"/>
              </w:rPr>
              <w:t xml:space="preserve">③死亡診断書（写）は原本証明要　</w:t>
            </w:r>
          </w:p>
          <w:p w14:paraId="0F542AB7"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2AF766FA"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70365D02"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709B0DE9"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07718AF9" w14:textId="77777777" w:rsidR="006A1E3C" w:rsidRPr="0056372A" w:rsidRDefault="006A1E3C">
            <w:pPr>
              <w:suppressAutoHyphens/>
              <w:kinsoku w:val="0"/>
              <w:wordWrap w:val="0"/>
              <w:autoSpaceDE w:val="0"/>
              <w:autoSpaceDN w:val="0"/>
              <w:spacing w:line="226" w:lineRule="exact"/>
              <w:jc w:val="left"/>
              <w:rPr>
                <w:rFonts w:ascii="ＭＳ 明朝" w:hAnsi="ＭＳ 明朝" w:cs="Times New Roman"/>
                <w:spacing w:val="6"/>
              </w:rPr>
            </w:pPr>
          </w:p>
          <w:p w14:paraId="29ED3884" w14:textId="77777777" w:rsidR="006A1E3C" w:rsidRPr="0056372A" w:rsidRDefault="006A1E3C">
            <w:pPr>
              <w:suppressAutoHyphens/>
              <w:kinsoku w:val="0"/>
              <w:wordWrap w:val="0"/>
              <w:autoSpaceDE w:val="0"/>
              <w:autoSpaceDN w:val="0"/>
              <w:spacing w:line="404" w:lineRule="exact"/>
              <w:jc w:val="left"/>
              <w:rPr>
                <w:rFonts w:ascii="ＭＳ 明朝" w:hAnsi="ＭＳ 明朝" w:cs="Times New Roman"/>
                <w:spacing w:val="6"/>
              </w:rPr>
            </w:pPr>
          </w:p>
          <w:p w14:paraId="0C9DF36D" w14:textId="77777777" w:rsidR="006A1E3C" w:rsidRPr="0056372A" w:rsidRDefault="006A1E3C" w:rsidP="00DA10CC">
            <w:pPr>
              <w:suppressAutoHyphens/>
              <w:kinsoku w:val="0"/>
              <w:wordWrap w:val="0"/>
              <w:autoSpaceDE w:val="0"/>
              <w:autoSpaceDN w:val="0"/>
              <w:spacing w:line="226" w:lineRule="exact"/>
              <w:jc w:val="left"/>
              <w:rPr>
                <w:rFonts w:ascii="ＭＳ 明朝" w:hAnsi="ＭＳ 明朝"/>
                <w:sz w:val="18"/>
                <w:szCs w:val="18"/>
              </w:rPr>
            </w:pPr>
          </w:p>
        </w:tc>
      </w:tr>
      <w:tr w:rsidR="006A1E3C" w:rsidRPr="0056372A" w14:paraId="05DC4098"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4E641354"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ＭＳ Ｐ明朝"/>
              </w:rPr>
              <w:t>(2)</w:t>
            </w:r>
            <w:r w:rsidRPr="0056372A">
              <w:rPr>
                <w:rFonts w:ascii="ＭＳ 明朝" w:hAnsi="ＭＳ 明朝" w:cs="Times New Roman"/>
              </w:rPr>
              <w:t xml:space="preserve"> </w:t>
            </w: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sz w:val="20"/>
                <w:szCs w:val="20"/>
              </w:rPr>
              <w:instrText>氏名確認票</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hint="eastAsia"/>
                <w:sz w:val="20"/>
                <w:szCs w:val="20"/>
              </w:rPr>
              <w:t>氏名確認票</w:t>
            </w:r>
            <w:r w:rsidRPr="0056372A">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70466810" w14:textId="77777777" w:rsidR="006A1E3C" w:rsidRPr="0056372A" w:rsidRDefault="006A1E3C" w:rsidP="004C5FCA">
            <w:pPr>
              <w:suppressAutoHyphens/>
              <w:kinsoku w:val="0"/>
              <w:wordWrap w:val="0"/>
              <w:autoSpaceDE w:val="0"/>
              <w:autoSpaceDN w:val="0"/>
              <w:spacing w:beforeLines="30" w:before="117" w:afterLines="30" w:after="117" w:line="240" w:lineRule="exact"/>
              <w:jc w:val="center"/>
              <w:rPr>
                <w:rFonts w:ascii="ＭＳ 明朝" w:hAnsi="ＭＳ 明朝" w:cs="Times New Roman"/>
                <w:spacing w:val="6"/>
              </w:rPr>
            </w:pPr>
            <w:r w:rsidRPr="0056372A">
              <w:rPr>
                <w:rFonts w:ascii="ＭＳ 明朝" w:hAnsi="ＭＳ 明朝" w:hint="eastAsia"/>
              </w:rPr>
              <w:t>２</w:t>
            </w:r>
          </w:p>
        </w:tc>
        <w:tc>
          <w:tcPr>
            <w:tcW w:w="1457" w:type="dxa"/>
            <w:tcBorders>
              <w:top w:val="single" w:sz="4" w:space="0" w:color="000000"/>
              <w:left w:val="single" w:sz="4" w:space="0" w:color="000000"/>
              <w:bottom w:val="nil"/>
              <w:right w:val="single" w:sz="4" w:space="0" w:color="000000"/>
            </w:tcBorders>
            <w:vAlign w:val="center"/>
          </w:tcPr>
          <w:p w14:paraId="581312E4"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２</w:t>
            </w:r>
          </w:p>
        </w:tc>
        <w:tc>
          <w:tcPr>
            <w:tcW w:w="1456" w:type="dxa"/>
            <w:tcBorders>
              <w:top w:val="single" w:sz="4" w:space="0" w:color="000000"/>
              <w:left w:val="single" w:sz="4" w:space="0" w:color="000000"/>
              <w:bottom w:val="nil"/>
              <w:right w:val="single" w:sz="4" w:space="0" w:color="000000"/>
            </w:tcBorders>
            <w:vAlign w:val="center"/>
          </w:tcPr>
          <w:p w14:paraId="6EC89003"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w:t>
            </w:r>
          </w:p>
        </w:tc>
        <w:tc>
          <w:tcPr>
            <w:tcW w:w="1345" w:type="dxa"/>
            <w:vMerge/>
            <w:tcBorders>
              <w:left w:val="single" w:sz="4" w:space="0" w:color="000000"/>
              <w:right w:val="single" w:sz="4" w:space="0" w:color="000000"/>
            </w:tcBorders>
          </w:tcPr>
          <w:p w14:paraId="1F49C578" w14:textId="77777777" w:rsidR="006A1E3C" w:rsidRPr="0056372A" w:rsidRDefault="006A1E3C" w:rsidP="00DA10CC">
            <w:pPr>
              <w:suppressAutoHyphens/>
              <w:kinsoku w:val="0"/>
              <w:wordWrap w:val="0"/>
              <w:autoSpaceDE w:val="0"/>
              <w:autoSpaceDN w:val="0"/>
              <w:spacing w:line="226" w:lineRule="exact"/>
              <w:jc w:val="left"/>
              <w:rPr>
                <w:rFonts w:ascii="ＭＳ 明朝" w:hAnsi="ＭＳ 明朝" w:cs="Times New Roman"/>
                <w:spacing w:val="6"/>
              </w:rPr>
            </w:pPr>
          </w:p>
        </w:tc>
      </w:tr>
      <w:tr w:rsidR="006A1E3C" w:rsidRPr="0056372A" w14:paraId="63E19121"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6DA6BA18"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ＭＳ Ｐ明朝"/>
              </w:rPr>
              <w:t>(3)</w:t>
            </w:r>
            <w:r w:rsidRPr="0056372A">
              <w:rPr>
                <w:rFonts w:ascii="ＭＳ 明朝" w:hAnsi="ＭＳ 明朝" w:cs="Times New Roman"/>
              </w:rPr>
              <w:t xml:space="preserve"> </w:t>
            </w: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sz w:val="20"/>
                <w:szCs w:val="20"/>
              </w:rPr>
              <w:instrText>功績調書</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hint="eastAsia"/>
                <w:sz w:val="20"/>
                <w:szCs w:val="20"/>
              </w:rPr>
              <w:t>功績調書</w:t>
            </w:r>
            <w:r w:rsidRPr="0056372A">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303E115F" w14:textId="77777777" w:rsidR="006A1E3C" w:rsidRPr="0056372A" w:rsidRDefault="006A1E3C" w:rsidP="004C5FCA">
            <w:pPr>
              <w:suppressAutoHyphens/>
              <w:kinsoku w:val="0"/>
              <w:wordWrap w:val="0"/>
              <w:autoSpaceDE w:val="0"/>
              <w:autoSpaceDN w:val="0"/>
              <w:spacing w:beforeLines="30" w:before="117" w:afterLines="30" w:after="117" w:line="240" w:lineRule="exact"/>
              <w:jc w:val="center"/>
              <w:rPr>
                <w:rFonts w:ascii="ＭＳ 明朝" w:hAnsi="ＭＳ 明朝" w:cs="Times New Roman"/>
                <w:spacing w:val="6"/>
              </w:rPr>
            </w:pPr>
            <w:r w:rsidRPr="0056372A">
              <w:rPr>
                <w:rFonts w:ascii="ＭＳ 明朝" w:hAnsi="ＭＳ 明朝" w:hint="eastAsia"/>
              </w:rPr>
              <w:t>４</w:t>
            </w:r>
          </w:p>
        </w:tc>
        <w:tc>
          <w:tcPr>
            <w:tcW w:w="1457" w:type="dxa"/>
            <w:tcBorders>
              <w:top w:val="single" w:sz="4" w:space="0" w:color="000000"/>
              <w:left w:val="single" w:sz="4" w:space="0" w:color="000000"/>
              <w:bottom w:val="nil"/>
              <w:right w:val="single" w:sz="4" w:space="0" w:color="000000"/>
            </w:tcBorders>
            <w:vAlign w:val="center"/>
          </w:tcPr>
          <w:p w14:paraId="582D3DA8"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456" w:type="dxa"/>
            <w:tcBorders>
              <w:top w:val="single" w:sz="4" w:space="0" w:color="000000"/>
              <w:left w:val="single" w:sz="4" w:space="0" w:color="000000"/>
              <w:bottom w:val="nil"/>
              <w:right w:val="single" w:sz="4" w:space="0" w:color="000000"/>
            </w:tcBorders>
            <w:vAlign w:val="center"/>
          </w:tcPr>
          <w:p w14:paraId="5AA32F32"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345" w:type="dxa"/>
            <w:vMerge/>
            <w:tcBorders>
              <w:left w:val="single" w:sz="4" w:space="0" w:color="000000"/>
              <w:right w:val="single" w:sz="4" w:space="0" w:color="000000"/>
            </w:tcBorders>
          </w:tcPr>
          <w:p w14:paraId="415670D9" w14:textId="77777777" w:rsidR="006A1E3C" w:rsidRPr="0056372A" w:rsidRDefault="006A1E3C" w:rsidP="00DA10CC">
            <w:pPr>
              <w:suppressAutoHyphens/>
              <w:kinsoku w:val="0"/>
              <w:wordWrap w:val="0"/>
              <w:autoSpaceDE w:val="0"/>
              <w:autoSpaceDN w:val="0"/>
              <w:spacing w:line="226" w:lineRule="exact"/>
              <w:jc w:val="left"/>
              <w:rPr>
                <w:rFonts w:ascii="ＭＳ 明朝" w:hAnsi="ＭＳ 明朝" w:cs="Times New Roman"/>
                <w:spacing w:val="6"/>
              </w:rPr>
            </w:pPr>
          </w:p>
        </w:tc>
      </w:tr>
      <w:tr w:rsidR="006A1E3C" w:rsidRPr="0056372A" w14:paraId="649C793F"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5F898A6F"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ＭＳ Ｐ明朝"/>
              </w:rPr>
              <w:t>(4)</w:t>
            </w:r>
            <w:r w:rsidRPr="0056372A">
              <w:rPr>
                <w:rFonts w:ascii="ＭＳ 明朝" w:hAnsi="ＭＳ 明朝" w:cs="ＭＳ Ｐ明朝"/>
                <w:sz w:val="20"/>
                <w:szCs w:val="20"/>
              </w:rPr>
              <w:t xml:space="preserve"> </w:t>
            </w: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cs="ＭＳ Ｐ明朝" w:hint="eastAsia"/>
                <w:sz w:val="20"/>
                <w:szCs w:val="20"/>
              </w:rPr>
              <w:instrText>履歴書</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 xml:space="preserve"> )</w:instrText>
            </w:r>
            <w:r w:rsidRPr="0056372A">
              <w:rPr>
                <w:rFonts w:ascii="ＭＳ 明朝" w:hAnsi="ＭＳ 明朝" w:cs="Times New Roman"/>
                <w:color w:val="auto"/>
              </w:rPr>
              <w:fldChar w:fldCharType="separate"/>
            </w:r>
            <w:r w:rsidRPr="0056372A">
              <w:rPr>
                <w:rFonts w:ascii="ＭＳ 明朝" w:hAnsi="ＭＳ 明朝" w:cs="ＭＳ Ｐ明朝" w:hint="eastAsia"/>
                <w:sz w:val="20"/>
                <w:szCs w:val="20"/>
              </w:rPr>
              <w:t>履歴書</w:t>
            </w:r>
            <w:r w:rsidRPr="0056372A">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3A90B04C" w14:textId="77777777" w:rsidR="006A1E3C" w:rsidRPr="0056372A" w:rsidRDefault="006A1E3C" w:rsidP="004C5FCA">
            <w:pPr>
              <w:suppressAutoHyphens/>
              <w:kinsoku w:val="0"/>
              <w:wordWrap w:val="0"/>
              <w:autoSpaceDE w:val="0"/>
              <w:autoSpaceDN w:val="0"/>
              <w:spacing w:beforeLines="30" w:before="117" w:afterLines="30" w:after="117" w:line="240" w:lineRule="exact"/>
              <w:jc w:val="center"/>
              <w:rPr>
                <w:rFonts w:ascii="ＭＳ 明朝" w:hAnsi="ＭＳ 明朝" w:cs="Times New Roman"/>
                <w:spacing w:val="6"/>
              </w:rPr>
            </w:pPr>
            <w:r w:rsidRPr="0056372A">
              <w:rPr>
                <w:rFonts w:ascii="ＭＳ 明朝" w:hAnsi="ＭＳ 明朝" w:hint="eastAsia"/>
              </w:rPr>
              <w:t>４</w:t>
            </w:r>
          </w:p>
        </w:tc>
        <w:tc>
          <w:tcPr>
            <w:tcW w:w="1457" w:type="dxa"/>
            <w:tcBorders>
              <w:top w:val="single" w:sz="4" w:space="0" w:color="000000"/>
              <w:left w:val="single" w:sz="4" w:space="0" w:color="000000"/>
              <w:bottom w:val="nil"/>
              <w:right w:val="single" w:sz="4" w:space="0" w:color="000000"/>
            </w:tcBorders>
            <w:vAlign w:val="center"/>
          </w:tcPr>
          <w:p w14:paraId="5BC823A2"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456" w:type="dxa"/>
            <w:tcBorders>
              <w:top w:val="single" w:sz="4" w:space="0" w:color="000000"/>
              <w:left w:val="single" w:sz="4" w:space="0" w:color="000000"/>
              <w:bottom w:val="nil"/>
              <w:right w:val="single" w:sz="4" w:space="0" w:color="000000"/>
            </w:tcBorders>
            <w:vAlign w:val="center"/>
          </w:tcPr>
          <w:p w14:paraId="280BD765"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345" w:type="dxa"/>
            <w:vMerge/>
            <w:tcBorders>
              <w:left w:val="single" w:sz="4" w:space="0" w:color="000000"/>
              <w:right w:val="single" w:sz="4" w:space="0" w:color="000000"/>
            </w:tcBorders>
          </w:tcPr>
          <w:p w14:paraId="6952F37D" w14:textId="77777777" w:rsidR="006A1E3C" w:rsidRPr="0056372A" w:rsidRDefault="006A1E3C" w:rsidP="00DA10CC">
            <w:pPr>
              <w:suppressAutoHyphens/>
              <w:kinsoku w:val="0"/>
              <w:wordWrap w:val="0"/>
              <w:autoSpaceDE w:val="0"/>
              <w:autoSpaceDN w:val="0"/>
              <w:spacing w:line="226" w:lineRule="exact"/>
              <w:jc w:val="left"/>
              <w:rPr>
                <w:rFonts w:ascii="ＭＳ 明朝" w:hAnsi="ＭＳ 明朝" w:cs="Times New Roman"/>
                <w:spacing w:val="6"/>
              </w:rPr>
            </w:pPr>
          </w:p>
        </w:tc>
      </w:tr>
      <w:tr w:rsidR="006A1E3C" w:rsidRPr="0056372A" w14:paraId="0286616A"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61E43FB9"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ＭＳ Ｐ明朝"/>
              </w:rPr>
              <w:t>(5)</w:t>
            </w:r>
            <w:r w:rsidRPr="0056372A">
              <w:rPr>
                <w:rFonts w:ascii="ＭＳ 明朝" w:hAnsi="ＭＳ 明朝" w:cs="Times New Roman"/>
                <w:sz w:val="20"/>
                <w:szCs w:val="20"/>
              </w:rPr>
              <w:t xml:space="preserve"> </w:t>
            </w:r>
            <w:r w:rsidRPr="0056372A">
              <w:rPr>
                <w:rFonts w:ascii="ＭＳ 明朝" w:hAnsi="ＭＳ 明朝" w:cs="Times New Roman"/>
                <w:color w:val="auto"/>
              </w:rPr>
              <w:fldChar w:fldCharType="begin"/>
            </w:r>
            <w:r w:rsidRPr="0056372A">
              <w:rPr>
                <w:rFonts w:ascii="ＭＳ 明朝" w:hAnsi="ＭＳ 明朝" w:cs="Times New Roman"/>
                <w:color w:val="auto"/>
              </w:rPr>
              <w:instrText>eq \o\ad(</w:instrText>
            </w:r>
            <w:r w:rsidRPr="0056372A">
              <w:rPr>
                <w:rFonts w:ascii="ＭＳ 明朝" w:hAnsi="ＭＳ 明朝" w:hint="eastAsia"/>
                <w:sz w:val="20"/>
                <w:szCs w:val="20"/>
              </w:rPr>
              <w:instrText>刑罰等調書</w:instrText>
            </w:r>
            <w:r w:rsidRPr="0056372A">
              <w:rPr>
                <w:rFonts w:ascii="ＭＳ 明朝" w:hAnsi="ＭＳ 明朝" w:cs="Times New Roman"/>
                <w:color w:val="auto"/>
              </w:rPr>
              <w:instrText>,</w:instrText>
            </w:r>
            <w:r w:rsidRPr="0056372A">
              <w:rPr>
                <w:rFonts w:ascii="ＭＳ 明朝" w:hAnsi="ＭＳ 明朝" w:cs="Times New Roman" w:hint="eastAsia"/>
                <w:color w:val="auto"/>
              </w:rPr>
              <w:instrText xml:space="preserve">　　　　　　　</w:instrText>
            </w:r>
            <w:r w:rsidRPr="0056372A">
              <w:rPr>
                <w:rFonts w:ascii="ＭＳ 明朝" w:hAnsi="ＭＳ 明朝" w:cs="Times New Roman"/>
                <w:color w:val="auto"/>
              </w:rPr>
              <w:instrText>)</w:instrText>
            </w:r>
            <w:r w:rsidRPr="0056372A">
              <w:rPr>
                <w:rFonts w:ascii="ＭＳ 明朝" w:hAnsi="ＭＳ 明朝" w:cs="Times New Roman"/>
                <w:color w:val="auto"/>
              </w:rPr>
              <w:fldChar w:fldCharType="separate"/>
            </w:r>
            <w:r w:rsidRPr="0056372A">
              <w:rPr>
                <w:rFonts w:ascii="ＭＳ 明朝" w:hAnsi="ＭＳ 明朝" w:hint="eastAsia"/>
                <w:sz w:val="20"/>
                <w:szCs w:val="20"/>
              </w:rPr>
              <w:t>刑罰等調書</w:t>
            </w:r>
            <w:r w:rsidRPr="0056372A">
              <w:rPr>
                <w:rFonts w:ascii="ＭＳ 明朝" w:hAnsi="ＭＳ 明朝" w:cs="Times New Roman"/>
                <w:color w:val="auto"/>
              </w:rPr>
              <w:fldChar w:fldCharType="end"/>
            </w:r>
            <w:r w:rsidRPr="0056372A">
              <w:rPr>
                <w:rFonts w:ascii="ＭＳ 明朝" w:hAnsi="ＭＳ 明朝" w:hint="eastAsia"/>
                <w:sz w:val="20"/>
                <w:szCs w:val="20"/>
              </w:rPr>
              <w:t>〔原本〕</w:t>
            </w:r>
          </w:p>
        </w:tc>
        <w:tc>
          <w:tcPr>
            <w:tcW w:w="1457" w:type="dxa"/>
            <w:tcBorders>
              <w:top w:val="single" w:sz="4" w:space="0" w:color="000000"/>
              <w:left w:val="single" w:sz="4" w:space="0" w:color="000000"/>
              <w:bottom w:val="nil"/>
              <w:right w:val="single" w:sz="4" w:space="0" w:color="000000"/>
            </w:tcBorders>
            <w:vAlign w:val="center"/>
          </w:tcPr>
          <w:p w14:paraId="0C6D943F" w14:textId="77777777" w:rsidR="006A1E3C" w:rsidRPr="0056372A" w:rsidRDefault="006A1E3C" w:rsidP="004C5FCA">
            <w:pPr>
              <w:suppressAutoHyphens/>
              <w:kinsoku w:val="0"/>
              <w:wordWrap w:val="0"/>
              <w:autoSpaceDE w:val="0"/>
              <w:autoSpaceDN w:val="0"/>
              <w:spacing w:beforeLines="30" w:before="117" w:afterLines="30" w:after="117" w:line="240" w:lineRule="exact"/>
              <w:jc w:val="center"/>
              <w:rPr>
                <w:rFonts w:ascii="ＭＳ 明朝" w:hAnsi="ＭＳ 明朝" w:cs="Times New Roman"/>
                <w:spacing w:val="6"/>
              </w:rPr>
            </w:pPr>
            <w:r w:rsidRPr="0056372A">
              <w:rPr>
                <w:rFonts w:ascii="ＭＳ 明朝" w:hAnsi="ＭＳ 明朝" w:hint="eastAsia"/>
              </w:rPr>
              <w:t>４</w:t>
            </w:r>
          </w:p>
        </w:tc>
        <w:tc>
          <w:tcPr>
            <w:tcW w:w="1457" w:type="dxa"/>
            <w:tcBorders>
              <w:top w:val="single" w:sz="4" w:space="0" w:color="000000"/>
              <w:left w:val="single" w:sz="4" w:space="0" w:color="000000"/>
              <w:bottom w:val="nil"/>
              <w:right w:val="single" w:sz="4" w:space="0" w:color="000000"/>
            </w:tcBorders>
            <w:vAlign w:val="center"/>
          </w:tcPr>
          <w:p w14:paraId="62DCE7E9"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456" w:type="dxa"/>
            <w:tcBorders>
              <w:top w:val="single" w:sz="4" w:space="0" w:color="000000"/>
              <w:left w:val="single" w:sz="4" w:space="0" w:color="000000"/>
              <w:right w:val="single" w:sz="4" w:space="0" w:color="000000"/>
            </w:tcBorders>
            <w:vAlign w:val="center"/>
          </w:tcPr>
          <w:p w14:paraId="4FB9CA3B" w14:textId="77777777" w:rsidR="006A1E3C" w:rsidRPr="0056372A" w:rsidRDefault="006A1E3C" w:rsidP="004C5FCA">
            <w:pPr>
              <w:suppressAutoHyphens/>
              <w:kinsoku w:val="0"/>
              <w:wordWrap w:val="0"/>
              <w:autoSpaceDE w:val="0"/>
              <w:autoSpaceDN w:val="0"/>
              <w:spacing w:beforeLines="30" w:before="117" w:afterLines="30" w:after="117" w:line="240" w:lineRule="exact"/>
              <w:jc w:val="left"/>
              <w:rPr>
                <w:rFonts w:ascii="ＭＳ 明朝" w:hAnsi="ＭＳ 明朝" w:cs="Times New Roman"/>
                <w:spacing w:val="6"/>
              </w:rPr>
            </w:pPr>
            <w:r w:rsidRPr="0056372A">
              <w:rPr>
                <w:rFonts w:ascii="ＭＳ 明朝" w:hAnsi="ＭＳ 明朝" w:cs="Times New Roman"/>
              </w:rPr>
              <w:t xml:space="preserve">     </w:t>
            </w:r>
            <w:r w:rsidRPr="0056372A">
              <w:rPr>
                <w:rFonts w:ascii="ＭＳ 明朝" w:hAnsi="ＭＳ 明朝" w:hint="eastAsia"/>
              </w:rPr>
              <w:t>３</w:t>
            </w:r>
          </w:p>
        </w:tc>
        <w:tc>
          <w:tcPr>
            <w:tcW w:w="1345" w:type="dxa"/>
            <w:vMerge/>
            <w:tcBorders>
              <w:left w:val="single" w:sz="4" w:space="0" w:color="000000"/>
              <w:right w:val="single" w:sz="4" w:space="0" w:color="000000"/>
            </w:tcBorders>
          </w:tcPr>
          <w:p w14:paraId="25902B8D" w14:textId="77777777" w:rsidR="006A1E3C" w:rsidRPr="0056372A" w:rsidRDefault="006A1E3C" w:rsidP="00DA10CC">
            <w:pPr>
              <w:suppressAutoHyphens/>
              <w:kinsoku w:val="0"/>
              <w:wordWrap w:val="0"/>
              <w:autoSpaceDE w:val="0"/>
              <w:autoSpaceDN w:val="0"/>
              <w:spacing w:line="226" w:lineRule="exact"/>
              <w:jc w:val="left"/>
              <w:rPr>
                <w:rFonts w:ascii="ＭＳ 明朝" w:hAnsi="ＭＳ 明朝" w:cs="Times New Roman"/>
                <w:spacing w:val="6"/>
              </w:rPr>
            </w:pPr>
          </w:p>
        </w:tc>
      </w:tr>
      <w:tr w:rsidR="006A1E3C" w:rsidRPr="006A1E3C" w14:paraId="447F3E1E"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7853CDA9" w14:textId="77777777"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(6)</w:t>
            </w:r>
            <w:r w:rsidRPr="006A1E3C">
              <w:rPr>
                <w:rFonts w:ascii="ＭＳ 明朝" w:hAnsi="ＭＳ 明朝" w:cs="Times New Roman"/>
                <w:color w:val="auto"/>
              </w:rPr>
              <w:t xml:space="preserve"> </w:t>
            </w:r>
            <w:r w:rsidRPr="006A1E3C">
              <w:rPr>
                <w:rFonts w:ascii="ＭＳ 明朝" w:hAnsi="ＭＳ 明朝" w:hint="eastAsia"/>
                <w:color w:val="auto"/>
                <w:sz w:val="18"/>
                <w:szCs w:val="18"/>
              </w:rPr>
              <w:t>除籍</w:t>
            </w:r>
            <w:r w:rsidRPr="006A1E3C">
              <w:rPr>
                <w:rFonts w:ascii="ＭＳ 明朝" w:hAnsi="ＭＳ 明朝"/>
                <w:color w:val="auto"/>
                <w:spacing w:val="-2"/>
                <w:sz w:val="16"/>
                <w:szCs w:val="16"/>
              </w:rPr>
              <w:t>(</w:t>
            </w:r>
            <w:r w:rsidRPr="006A1E3C">
              <w:rPr>
                <w:rFonts w:ascii="ＭＳ 明朝" w:hAnsi="ＭＳ 明朝" w:hint="eastAsia"/>
                <w:color w:val="auto"/>
                <w:spacing w:val="-2"/>
                <w:sz w:val="16"/>
                <w:szCs w:val="16"/>
              </w:rPr>
              <w:t>戸籍</w:t>
            </w:r>
            <w:r w:rsidRPr="006A1E3C">
              <w:rPr>
                <w:rFonts w:ascii="ＭＳ 明朝" w:hAnsi="ＭＳ 明朝"/>
                <w:color w:val="auto"/>
                <w:spacing w:val="-2"/>
                <w:sz w:val="16"/>
                <w:szCs w:val="16"/>
              </w:rPr>
              <w:t>)</w:t>
            </w:r>
            <w:r w:rsidRPr="006A1E3C">
              <w:rPr>
                <w:rFonts w:ascii="ＭＳ 明朝" w:hAnsi="ＭＳ 明朝" w:hint="eastAsia"/>
                <w:color w:val="auto"/>
                <w:sz w:val="18"/>
                <w:szCs w:val="18"/>
              </w:rPr>
              <w:t>抄本及び附票</w:t>
            </w:r>
            <w:r w:rsidRPr="006A1E3C">
              <w:rPr>
                <w:rFonts w:ascii="ＭＳ 明朝" w:hAnsi="ＭＳ 明朝"/>
                <w:color w:val="auto"/>
                <w:spacing w:val="-2"/>
                <w:sz w:val="16"/>
                <w:szCs w:val="16"/>
              </w:rPr>
              <w:t>(</w:t>
            </w:r>
            <w:r w:rsidRPr="006A1E3C">
              <w:rPr>
                <w:rFonts w:ascii="ＭＳ 明朝" w:hAnsi="ＭＳ 明朝" w:hint="eastAsia"/>
                <w:color w:val="auto"/>
                <w:spacing w:val="-2"/>
                <w:sz w:val="16"/>
                <w:szCs w:val="16"/>
              </w:rPr>
              <w:t>原本</w:t>
            </w:r>
            <w:r w:rsidRPr="006A1E3C">
              <w:rPr>
                <w:rFonts w:ascii="ＭＳ 明朝" w:hAnsi="ＭＳ 明朝"/>
                <w:color w:val="auto"/>
                <w:spacing w:val="-2"/>
                <w:sz w:val="16"/>
                <w:szCs w:val="16"/>
              </w:rPr>
              <w:t>)</w:t>
            </w:r>
          </w:p>
        </w:tc>
        <w:tc>
          <w:tcPr>
            <w:tcW w:w="1457" w:type="dxa"/>
            <w:tcBorders>
              <w:top w:val="single" w:sz="4" w:space="0" w:color="000000"/>
              <w:left w:val="single" w:sz="4" w:space="0" w:color="000000"/>
              <w:bottom w:val="nil"/>
              <w:right w:val="single" w:sz="4" w:space="0" w:color="000000"/>
            </w:tcBorders>
            <w:vAlign w:val="center"/>
          </w:tcPr>
          <w:p w14:paraId="4205C867" w14:textId="77777777" w:rsidR="006A1E3C" w:rsidRPr="006A1E3C" w:rsidRDefault="006A1E3C" w:rsidP="004C5FCA">
            <w:pPr>
              <w:suppressAutoHyphens/>
              <w:kinsoku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４</w:t>
            </w:r>
            <w:r w:rsidRPr="006A1E3C">
              <w:rPr>
                <w:rFonts w:ascii="ＭＳ 明朝" w:hAnsi="ＭＳ 明朝"/>
                <w:color w:val="auto"/>
              </w:rPr>
              <w:t>(</w:t>
            </w:r>
            <w:r w:rsidRPr="006A1E3C">
              <w:rPr>
                <w:rFonts w:ascii="ＭＳ 明朝" w:hAnsi="ＭＳ 明朝" w:hint="eastAsia"/>
                <w:color w:val="auto"/>
              </w:rPr>
              <w:t>附票</w:t>
            </w:r>
            <w:r w:rsidRPr="006A1E3C">
              <w:rPr>
                <w:rFonts w:ascii="ＭＳ 明朝" w:hAnsi="ＭＳ 明朝" w:cs="Times New Roman"/>
                <w:color w:val="auto"/>
              </w:rPr>
              <w:t>1</w:t>
            </w:r>
            <w:r w:rsidRPr="006A1E3C">
              <w:rPr>
                <w:rFonts w:ascii="ＭＳ 明朝" w:hAnsi="ＭＳ 明朝" w:hint="eastAsia"/>
                <w:color w:val="auto"/>
              </w:rPr>
              <w:t>部</w:t>
            </w:r>
            <w:r w:rsidRPr="006A1E3C">
              <w:rPr>
                <w:rFonts w:ascii="ＭＳ 明朝" w:hAnsi="ＭＳ 明朝"/>
                <w:color w:val="auto"/>
              </w:rPr>
              <w:t>)</w:t>
            </w:r>
          </w:p>
        </w:tc>
        <w:tc>
          <w:tcPr>
            <w:tcW w:w="1457" w:type="dxa"/>
            <w:tcBorders>
              <w:top w:val="single" w:sz="4" w:space="0" w:color="000000"/>
              <w:left w:val="single" w:sz="4" w:space="0" w:color="000000"/>
            </w:tcBorders>
            <w:vAlign w:val="center"/>
          </w:tcPr>
          <w:p w14:paraId="72E5F97F" w14:textId="77777777"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hint="eastAsia"/>
                <w:color w:val="auto"/>
              </w:rPr>
              <w:t>３</w:t>
            </w:r>
            <w:r w:rsidRPr="006A1E3C">
              <w:rPr>
                <w:rFonts w:ascii="ＭＳ 明朝" w:hAnsi="ＭＳ 明朝"/>
                <w:color w:val="auto"/>
              </w:rPr>
              <w:t>(</w:t>
            </w:r>
            <w:r w:rsidRPr="006A1E3C">
              <w:rPr>
                <w:rFonts w:ascii="ＭＳ 明朝" w:hAnsi="ＭＳ 明朝" w:hint="eastAsia"/>
                <w:color w:val="auto"/>
              </w:rPr>
              <w:t>附票</w:t>
            </w:r>
            <w:r w:rsidRPr="006A1E3C">
              <w:rPr>
                <w:rFonts w:ascii="ＭＳ 明朝" w:hAnsi="ＭＳ 明朝" w:cs="Times New Roman"/>
                <w:color w:val="auto"/>
              </w:rPr>
              <w:t>1</w:t>
            </w:r>
            <w:r w:rsidRPr="006A1E3C">
              <w:rPr>
                <w:rFonts w:ascii="ＭＳ 明朝" w:hAnsi="ＭＳ 明朝" w:hint="eastAsia"/>
                <w:color w:val="auto"/>
              </w:rPr>
              <w:t>部）</w:t>
            </w:r>
          </w:p>
        </w:tc>
        <w:tc>
          <w:tcPr>
            <w:tcW w:w="1456" w:type="dxa"/>
            <w:tcBorders>
              <w:right w:val="single" w:sz="4" w:space="0" w:color="000000"/>
            </w:tcBorders>
            <w:vAlign w:val="center"/>
          </w:tcPr>
          <w:p w14:paraId="7BA1746B" w14:textId="77777777"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hint="eastAsia"/>
                <w:color w:val="auto"/>
              </w:rPr>
              <w:t>３</w:t>
            </w:r>
            <w:r w:rsidRPr="006A1E3C">
              <w:rPr>
                <w:rFonts w:ascii="ＭＳ 明朝" w:hAnsi="ＭＳ 明朝"/>
                <w:color w:val="auto"/>
              </w:rPr>
              <w:t>(</w:t>
            </w:r>
            <w:r w:rsidRPr="006A1E3C">
              <w:rPr>
                <w:rFonts w:ascii="ＭＳ 明朝" w:hAnsi="ＭＳ 明朝" w:hint="eastAsia"/>
                <w:color w:val="auto"/>
              </w:rPr>
              <w:t>附票</w:t>
            </w:r>
            <w:r w:rsidRPr="006A1E3C">
              <w:rPr>
                <w:rFonts w:ascii="ＭＳ 明朝" w:hAnsi="ＭＳ 明朝" w:cs="Times New Roman"/>
                <w:color w:val="auto"/>
              </w:rPr>
              <w:t>1</w:t>
            </w:r>
            <w:r w:rsidRPr="006A1E3C">
              <w:rPr>
                <w:rFonts w:ascii="ＭＳ 明朝" w:hAnsi="ＭＳ 明朝" w:hint="eastAsia"/>
                <w:color w:val="auto"/>
              </w:rPr>
              <w:t>部）</w:t>
            </w:r>
          </w:p>
        </w:tc>
        <w:tc>
          <w:tcPr>
            <w:tcW w:w="1345" w:type="dxa"/>
            <w:vMerge/>
            <w:tcBorders>
              <w:left w:val="single" w:sz="4" w:space="0" w:color="000000"/>
              <w:right w:val="single" w:sz="4" w:space="0" w:color="000000"/>
            </w:tcBorders>
          </w:tcPr>
          <w:p w14:paraId="7BFC33AA" w14:textId="77777777" w:rsidR="006A1E3C" w:rsidRPr="006A1E3C" w:rsidRDefault="006A1E3C" w:rsidP="00DA10CC">
            <w:pPr>
              <w:suppressAutoHyphens/>
              <w:kinsoku w:val="0"/>
              <w:wordWrap w:val="0"/>
              <w:autoSpaceDE w:val="0"/>
              <w:autoSpaceDN w:val="0"/>
              <w:spacing w:line="226" w:lineRule="exact"/>
              <w:jc w:val="left"/>
              <w:rPr>
                <w:rFonts w:ascii="ＭＳ 明朝" w:hAnsi="ＭＳ 明朝" w:cs="Times New Roman"/>
                <w:color w:val="auto"/>
                <w:spacing w:val="6"/>
              </w:rPr>
            </w:pPr>
          </w:p>
        </w:tc>
      </w:tr>
      <w:tr w:rsidR="006A1E3C" w:rsidRPr="006A1E3C" w14:paraId="230F7B96" w14:textId="77777777" w:rsidTr="00111F8C">
        <w:trPr>
          <w:trHeight w:val="276"/>
        </w:trPr>
        <w:tc>
          <w:tcPr>
            <w:tcW w:w="3138" w:type="dxa"/>
            <w:gridSpan w:val="2"/>
            <w:tcBorders>
              <w:left w:val="single" w:sz="4" w:space="0" w:color="000000"/>
              <w:bottom w:val="nil"/>
              <w:right w:val="single" w:sz="4" w:space="0" w:color="000000"/>
            </w:tcBorders>
            <w:vAlign w:val="bottom"/>
          </w:tcPr>
          <w:p w14:paraId="607ED093" w14:textId="77777777" w:rsidR="006A1E3C" w:rsidRPr="006A1E3C" w:rsidRDefault="006A1E3C" w:rsidP="004C5FCA">
            <w:pPr>
              <w:overflowPunct/>
              <w:autoSpaceDE w:val="0"/>
              <w:autoSpaceDN w:val="0"/>
              <w:spacing w:beforeLines="30" w:before="117" w:afterLines="30" w:after="117" w:line="240" w:lineRule="exact"/>
              <w:jc w:val="left"/>
              <w:textAlignment w:val="auto"/>
              <w:rPr>
                <w:rFonts w:ascii="ＭＳ 明朝" w:hAnsi="ＭＳ 明朝" w:cs="Times New Roman"/>
                <w:color w:val="auto"/>
                <w:spacing w:val="6"/>
              </w:rPr>
            </w:pPr>
            <w:r w:rsidRPr="006A1E3C">
              <w:rPr>
                <w:rFonts w:ascii="ＭＳ 明朝" w:hAnsi="ＭＳ 明朝" w:cs="Times New Roman"/>
                <w:color w:val="auto"/>
                <w:spacing w:val="6"/>
              </w:rPr>
              <w:t xml:space="preserve">(7) </w:t>
            </w:r>
            <w:r w:rsidRPr="006A1E3C">
              <w:rPr>
                <w:rFonts w:ascii="ＭＳ 明朝" w:hAnsi="ＭＳ 明朝" w:cs="Times New Roman" w:hint="eastAsia"/>
                <w:color w:val="auto"/>
                <w:spacing w:val="6"/>
                <w:sz w:val="18"/>
                <w:szCs w:val="18"/>
              </w:rPr>
              <w:t>団体の規模及び事業概況等調</w:t>
            </w:r>
          </w:p>
        </w:tc>
        <w:tc>
          <w:tcPr>
            <w:tcW w:w="1457" w:type="dxa"/>
            <w:tcBorders>
              <w:left w:val="single" w:sz="4" w:space="0" w:color="000000"/>
              <w:bottom w:val="nil"/>
            </w:tcBorders>
            <w:vAlign w:val="bottom"/>
          </w:tcPr>
          <w:p w14:paraId="7C1482C5" w14:textId="77777777" w:rsidR="006A1E3C" w:rsidRPr="006A1E3C" w:rsidRDefault="006A1E3C" w:rsidP="004C5FCA">
            <w:pPr>
              <w:overflowPunct/>
              <w:autoSpaceDE w:val="0"/>
              <w:autoSpaceDN w:val="0"/>
              <w:spacing w:beforeLines="30" w:before="117" w:afterLines="30" w:after="117" w:line="240" w:lineRule="exact"/>
              <w:jc w:val="center"/>
              <w:textAlignment w:val="auto"/>
              <w:rPr>
                <w:rFonts w:ascii="ＭＳ 明朝" w:hAnsi="ＭＳ 明朝" w:cs="Times New Roman"/>
                <w:color w:val="auto"/>
                <w:spacing w:val="6"/>
              </w:rPr>
            </w:pPr>
            <w:r w:rsidRPr="006A1E3C">
              <w:rPr>
                <w:rFonts w:ascii="ＭＳ 明朝" w:hAnsi="ＭＳ 明朝" w:cs="Times New Roman" w:hint="eastAsia"/>
                <w:color w:val="auto"/>
                <w:spacing w:val="6"/>
              </w:rPr>
              <w:t>４</w:t>
            </w:r>
          </w:p>
        </w:tc>
        <w:tc>
          <w:tcPr>
            <w:tcW w:w="1457" w:type="dxa"/>
            <w:vAlign w:val="bottom"/>
          </w:tcPr>
          <w:p w14:paraId="39E9CAEF" w14:textId="77777777" w:rsidR="006A1E3C" w:rsidRPr="006A1E3C" w:rsidRDefault="006A1E3C" w:rsidP="004C5FCA">
            <w:pPr>
              <w:overflowPunct/>
              <w:autoSpaceDE w:val="0"/>
              <w:autoSpaceDN w:val="0"/>
              <w:spacing w:beforeLines="30" w:before="117" w:afterLines="30" w:after="117" w:line="240" w:lineRule="exact"/>
              <w:jc w:val="center"/>
              <w:textAlignment w:val="auto"/>
              <w:rPr>
                <w:rFonts w:ascii="ＭＳ 明朝" w:hAnsi="ＭＳ 明朝" w:cs="Times New Roman"/>
                <w:color w:val="auto"/>
                <w:spacing w:val="6"/>
              </w:rPr>
            </w:pPr>
            <w:r w:rsidRPr="006A1E3C">
              <w:rPr>
                <w:rFonts w:ascii="ＭＳ 明朝" w:hAnsi="ＭＳ 明朝" w:cs="Times New Roman" w:hint="eastAsia"/>
                <w:color w:val="auto"/>
                <w:spacing w:val="6"/>
              </w:rPr>
              <w:t>３</w:t>
            </w:r>
          </w:p>
        </w:tc>
        <w:tc>
          <w:tcPr>
            <w:tcW w:w="1456" w:type="dxa"/>
            <w:tcBorders>
              <w:top w:val="nil"/>
              <w:right w:val="single" w:sz="4" w:space="0" w:color="000000"/>
            </w:tcBorders>
            <w:vAlign w:val="bottom"/>
          </w:tcPr>
          <w:p w14:paraId="591B06F8" w14:textId="77777777" w:rsidR="006A1E3C" w:rsidRPr="006A1E3C" w:rsidRDefault="006A1E3C" w:rsidP="004C5FCA">
            <w:pPr>
              <w:suppressAutoHyphens/>
              <w:kinsoku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cs="Times New Roman" w:hint="eastAsia"/>
                <w:color w:val="auto"/>
                <w:spacing w:val="6"/>
              </w:rPr>
              <w:t>３</w:t>
            </w:r>
          </w:p>
        </w:tc>
        <w:tc>
          <w:tcPr>
            <w:tcW w:w="1345" w:type="dxa"/>
            <w:vMerge/>
            <w:tcBorders>
              <w:left w:val="single" w:sz="4" w:space="0" w:color="000000"/>
              <w:right w:val="single" w:sz="4" w:space="0" w:color="000000"/>
            </w:tcBorders>
          </w:tcPr>
          <w:p w14:paraId="7CE73141"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p>
        </w:tc>
      </w:tr>
      <w:tr w:rsidR="006A1E3C" w:rsidRPr="006A1E3C" w14:paraId="4F1ABB6D" w14:textId="77777777" w:rsidTr="00111F8C">
        <w:trPr>
          <w:trHeight w:val="276"/>
        </w:trPr>
        <w:tc>
          <w:tcPr>
            <w:tcW w:w="3138" w:type="dxa"/>
            <w:gridSpan w:val="2"/>
            <w:tcBorders>
              <w:left w:val="single" w:sz="4" w:space="0" w:color="000000"/>
              <w:bottom w:val="nil"/>
              <w:right w:val="single" w:sz="4" w:space="0" w:color="000000"/>
            </w:tcBorders>
            <w:vAlign w:val="bottom"/>
          </w:tcPr>
          <w:p w14:paraId="2404FB51" w14:textId="77777777" w:rsidR="006A1E3C" w:rsidRPr="006A1E3C" w:rsidRDefault="006A1E3C" w:rsidP="00AE437D">
            <w:pPr>
              <w:overflowPunct/>
              <w:autoSpaceDE w:val="0"/>
              <w:autoSpaceDN w:val="0"/>
              <w:spacing w:beforeLines="30" w:before="117" w:afterLines="30" w:after="117" w:line="240" w:lineRule="exact"/>
              <w:jc w:val="left"/>
              <w:textAlignment w:val="auto"/>
              <w:rPr>
                <w:rFonts w:ascii="ＭＳ 明朝" w:hAnsi="ＭＳ 明朝" w:cs="Times New Roman"/>
                <w:color w:val="auto"/>
                <w:spacing w:val="6"/>
              </w:rPr>
            </w:pPr>
            <w:r w:rsidRPr="006A1E3C">
              <w:rPr>
                <w:rFonts w:ascii="ＭＳ 明朝" w:hAnsi="ＭＳ 明朝" w:cs="Times New Roman" w:hint="eastAsia"/>
                <w:color w:val="auto"/>
                <w:spacing w:val="6"/>
              </w:rPr>
              <w:t>(8)</w:t>
            </w:r>
            <w:r w:rsidRPr="006A1E3C">
              <w:rPr>
                <w:rFonts w:ascii="ＭＳ 明朝" w:hAnsi="ＭＳ 明朝" w:cs="Times New Roman"/>
                <w:color w:val="auto"/>
                <w:spacing w:val="6"/>
              </w:rPr>
              <w:t xml:space="preserve"> </w:t>
            </w:r>
            <w:r w:rsidRPr="00C0317A">
              <w:rPr>
                <w:rFonts w:ascii="ＭＳ 明朝" w:hAnsi="ＭＳ 明朝" w:cs="Times New Roman" w:hint="eastAsia"/>
                <w:color w:val="auto"/>
                <w:spacing w:val="1"/>
                <w:w w:val="72"/>
                <w:fitText w:val="2576" w:id="-925093630"/>
              </w:rPr>
              <w:t>歴代会長等調（団体ごとに両面印刷</w:t>
            </w:r>
            <w:r w:rsidRPr="00C0317A">
              <w:rPr>
                <w:rFonts w:ascii="ＭＳ 明朝" w:hAnsi="ＭＳ 明朝" w:cs="Times New Roman" w:hint="eastAsia"/>
                <w:color w:val="auto"/>
                <w:spacing w:val="-3"/>
                <w:w w:val="72"/>
                <w:fitText w:val="2576" w:id="-925093630"/>
              </w:rPr>
              <w:t>）</w:t>
            </w:r>
          </w:p>
        </w:tc>
        <w:tc>
          <w:tcPr>
            <w:tcW w:w="1457" w:type="dxa"/>
            <w:tcBorders>
              <w:left w:val="single" w:sz="4" w:space="0" w:color="000000"/>
              <w:bottom w:val="nil"/>
            </w:tcBorders>
            <w:vAlign w:val="bottom"/>
          </w:tcPr>
          <w:p w14:paraId="6E2A1363" w14:textId="77777777" w:rsidR="006A1E3C" w:rsidRPr="006A1E3C" w:rsidRDefault="006A1E3C" w:rsidP="00AE437D">
            <w:pPr>
              <w:overflowPunct/>
              <w:autoSpaceDE w:val="0"/>
              <w:autoSpaceDN w:val="0"/>
              <w:spacing w:beforeLines="30" w:before="117" w:afterLines="30" w:after="117" w:line="240" w:lineRule="exact"/>
              <w:jc w:val="center"/>
              <w:textAlignment w:val="auto"/>
              <w:rPr>
                <w:rFonts w:ascii="ＭＳ 明朝" w:hAnsi="ＭＳ 明朝" w:cs="Times New Roman"/>
                <w:color w:val="auto"/>
                <w:spacing w:val="6"/>
              </w:rPr>
            </w:pPr>
            <w:r w:rsidRPr="006A1E3C">
              <w:rPr>
                <w:rFonts w:ascii="ＭＳ 明朝" w:hAnsi="ＭＳ 明朝" w:cs="Times New Roman" w:hint="eastAsia"/>
                <w:color w:val="auto"/>
                <w:spacing w:val="6"/>
              </w:rPr>
              <w:t>４</w:t>
            </w:r>
          </w:p>
        </w:tc>
        <w:tc>
          <w:tcPr>
            <w:tcW w:w="1457" w:type="dxa"/>
            <w:vAlign w:val="bottom"/>
          </w:tcPr>
          <w:p w14:paraId="5F36A94F" w14:textId="77777777" w:rsidR="006A1E3C" w:rsidRPr="006A1E3C" w:rsidRDefault="006A1E3C" w:rsidP="004C5FCA">
            <w:pPr>
              <w:overflowPunct/>
              <w:autoSpaceDE w:val="0"/>
              <w:autoSpaceDN w:val="0"/>
              <w:spacing w:beforeLines="30" w:before="117" w:afterLines="30" w:after="117" w:line="240" w:lineRule="exact"/>
              <w:jc w:val="center"/>
              <w:textAlignment w:val="auto"/>
              <w:rPr>
                <w:rFonts w:ascii="ＭＳ 明朝" w:hAnsi="ＭＳ 明朝" w:cs="Times New Roman"/>
                <w:color w:val="auto"/>
                <w:spacing w:val="6"/>
              </w:rPr>
            </w:pPr>
            <w:r w:rsidRPr="006A1E3C">
              <w:rPr>
                <w:rFonts w:ascii="ＭＳ 明朝" w:hAnsi="ＭＳ 明朝" w:cs="Times New Roman" w:hint="eastAsia"/>
                <w:color w:val="auto"/>
                <w:spacing w:val="6"/>
              </w:rPr>
              <w:t>３</w:t>
            </w:r>
          </w:p>
        </w:tc>
        <w:tc>
          <w:tcPr>
            <w:tcW w:w="1456" w:type="dxa"/>
            <w:tcBorders>
              <w:top w:val="nil"/>
              <w:right w:val="single" w:sz="4" w:space="0" w:color="000000"/>
            </w:tcBorders>
            <w:vAlign w:val="bottom"/>
          </w:tcPr>
          <w:p w14:paraId="4F0A2EB7" w14:textId="77777777" w:rsidR="006A1E3C" w:rsidRPr="006A1E3C" w:rsidRDefault="006A1E3C" w:rsidP="004C5FCA">
            <w:pPr>
              <w:suppressAutoHyphens/>
              <w:kinsoku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cs="Times New Roman" w:hint="eastAsia"/>
                <w:color w:val="auto"/>
                <w:spacing w:val="6"/>
              </w:rPr>
              <w:t>３</w:t>
            </w:r>
          </w:p>
        </w:tc>
        <w:tc>
          <w:tcPr>
            <w:tcW w:w="1345" w:type="dxa"/>
            <w:vMerge/>
            <w:tcBorders>
              <w:left w:val="single" w:sz="4" w:space="0" w:color="000000"/>
              <w:right w:val="single" w:sz="4" w:space="0" w:color="000000"/>
            </w:tcBorders>
          </w:tcPr>
          <w:p w14:paraId="54AEF55A"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p>
        </w:tc>
      </w:tr>
      <w:tr w:rsidR="006A1E3C" w:rsidRPr="006A1E3C" w14:paraId="3D8CF081" w14:textId="77777777" w:rsidTr="00111F8C">
        <w:tc>
          <w:tcPr>
            <w:tcW w:w="3138" w:type="dxa"/>
            <w:gridSpan w:val="2"/>
            <w:tcBorders>
              <w:top w:val="single" w:sz="4" w:space="0" w:color="000000"/>
              <w:left w:val="single" w:sz="4" w:space="0" w:color="000000"/>
              <w:bottom w:val="nil"/>
              <w:right w:val="single" w:sz="4" w:space="0" w:color="000000"/>
            </w:tcBorders>
            <w:vAlign w:val="center"/>
          </w:tcPr>
          <w:p w14:paraId="4F951658" w14:textId="1BD77164"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w:t>
            </w:r>
            <w:r w:rsidRPr="006A1E3C">
              <w:rPr>
                <w:rFonts w:ascii="ＭＳ 明朝" w:hAnsi="ＭＳ 明朝" w:cs="ＭＳ Ｐ明朝" w:hint="eastAsia"/>
                <w:color w:val="auto"/>
              </w:rPr>
              <w:t>9</w:t>
            </w:r>
            <w:r w:rsidRPr="006A1E3C">
              <w:rPr>
                <w:rFonts w:ascii="ＭＳ 明朝" w:hAnsi="ＭＳ 明朝" w:cs="ＭＳ Ｐ明朝"/>
                <w:color w:val="auto"/>
              </w:rPr>
              <w:t>)</w:t>
            </w:r>
            <w:r w:rsidRPr="006A1E3C">
              <w:rPr>
                <w:rFonts w:ascii="ＭＳ 明朝" w:hAnsi="ＭＳ 明朝" w:cs="Times New Roman"/>
                <w:color w:val="auto"/>
              </w:rPr>
              <w:t xml:space="preserve"> </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hint="eastAsia"/>
                <w:color w:val="auto"/>
                <w:sz w:val="20"/>
                <w:szCs w:val="20"/>
              </w:rPr>
              <w:instrText>死亡診断書</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w:instrText>
            </w:r>
            <w:r w:rsidRPr="006A1E3C">
              <w:rPr>
                <w:rFonts w:ascii="ＭＳ 明朝" w:hAnsi="ＭＳ 明朝" w:cs="Times New Roman"/>
                <w:color w:val="auto"/>
              </w:rPr>
              <w:fldChar w:fldCharType="separate"/>
            </w:r>
            <w:r w:rsidRPr="006A1E3C">
              <w:rPr>
                <w:rFonts w:ascii="ＭＳ 明朝" w:hAnsi="ＭＳ 明朝" w:hint="eastAsia"/>
                <w:color w:val="auto"/>
                <w:sz w:val="20"/>
                <w:szCs w:val="20"/>
              </w:rPr>
              <w:t>死亡診断書</w:t>
            </w:r>
            <w:r w:rsidRPr="006A1E3C">
              <w:rPr>
                <w:rFonts w:ascii="ＭＳ 明朝" w:hAnsi="ＭＳ 明朝" w:cs="Times New Roman"/>
                <w:color w:val="auto"/>
              </w:rPr>
              <w:fldChar w:fldCharType="end"/>
            </w:r>
            <w:r w:rsidRPr="006A1E3C">
              <w:rPr>
                <w:rFonts w:ascii="ＭＳ 明朝" w:hAnsi="ＭＳ 明朝" w:hint="eastAsia"/>
                <w:color w:val="auto"/>
                <w:sz w:val="20"/>
                <w:szCs w:val="20"/>
              </w:rPr>
              <w:t>〔写〕</w:t>
            </w:r>
          </w:p>
        </w:tc>
        <w:tc>
          <w:tcPr>
            <w:tcW w:w="1457" w:type="dxa"/>
            <w:tcBorders>
              <w:top w:val="single" w:sz="4" w:space="0" w:color="000000"/>
              <w:left w:val="single" w:sz="4" w:space="0" w:color="000000"/>
              <w:bottom w:val="nil"/>
              <w:right w:val="single" w:sz="4" w:space="0" w:color="000000"/>
            </w:tcBorders>
            <w:vAlign w:val="center"/>
          </w:tcPr>
          <w:p w14:paraId="25870E54" w14:textId="77777777" w:rsidR="006A1E3C" w:rsidRPr="006A1E3C" w:rsidRDefault="006A1E3C" w:rsidP="004C5FCA">
            <w:pPr>
              <w:suppressAutoHyphens/>
              <w:kinsoku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１</w:t>
            </w:r>
          </w:p>
        </w:tc>
        <w:tc>
          <w:tcPr>
            <w:tcW w:w="1457" w:type="dxa"/>
            <w:tcBorders>
              <w:left w:val="single" w:sz="4" w:space="0" w:color="000000"/>
              <w:bottom w:val="nil"/>
            </w:tcBorders>
            <w:vAlign w:val="center"/>
          </w:tcPr>
          <w:p w14:paraId="493D769F" w14:textId="77777777"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１</w:t>
            </w:r>
          </w:p>
        </w:tc>
        <w:tc>
          <w:tcPr>
            <w:tcW w:w="1456" w:type="dxa"/>
            <w:tcBorders>
              <w:right w:val="single" w:sz="4" w:space="0" w:color="000000"/>
            </w:tcBorders>
            <w:vAlign w:val="center"/>
          </w:tcPr>
          <w:p w14:paraId="55FC7DE3" w14:textId="77777777" w:rsidR="006A1E3C" w:rsidRPr="006A1E3C" w:rsidRDefault="006A1E3C" w:rsidP="004C5FCA">
            <w:pPr>
              <w:suppressAutoHyphens/>
              <w:kinsoku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w:t>
            </w:r>
          </w:p>
        </w:tc>
        <w:tc>
          <w:tcPr>
            <w:tcW w:w="1345" w:type="dxa"/>
            <w:vMerge/>
            <w:tcBorders>
              <w:left w:val="single" w:sz="4" w:space="0" w:color="000000"/>
              <w:right w:val="single" w:sz="4" w:space="0" w:color="000000"/>
            </w:tcBorders>
          </w:tcPr>
          <w:p w14:paraId="52765C48"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r w:rsidR="006A1E3C" w:rsidRPr="006A1E3C" w14:paraId="0AAF44C0" w14:textId="77777777" w:rsidTr="00111F8C">
        <w:tc>
          <w:tcPr>
            <w:tcW w:w="336" w:type="dxa"/>
            <w:vMerge w:val="restart"/>
            <w:tcBorders>
              <w:top w:val="single" w:sz="4" w:space="0" w:color="000000"/>
              <w:left w:val="single" w:sz="4" w:space="0" w:color="000000"/>
              <w:right w:val="single" w:sz="4" w:space="0" w:color="000000"/>
            </w:tcBorders>
            <w:vAlign w:val="center"/>
          </w:tcPr>
          <w:p w14:paraId="62F348E5"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事</w:t>
            </w:r>
          </w:p>
          <w:p w14:paraId="2A4076B3"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故</w:t>
            </w:r>
          </w:p>
          <w:p w14:paraId="06166E06"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死</w:t>
            </w:r>
          </w:p>
          <w:p w14:paraId="25878A1D"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w:t>
            </w:r>
          </w:p>
          <w:p w14:paraId="5BCA3B46" w14:textId="77777777" w:rsidR="006A1E3C" w:rsidRPr="006A1E3C" w:rsidRDefault="006A1E3C">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推</w:t>
            </w:r>
          </w:p>
          <w:p w14:paraId="7850C3DE" w14:textId="77777777" w:rsidR="006A1E3C" w:rsidRPr="006A1E3C" w:rsidRDefault="006A1E3C" w:rsidP="0040765A">
            <w:pPr>
              <w:suppressAutoHyphens/>
              <w:kinsoku w:val="0"/>
              <w:wordWrap w:val="0"/>
              <w:autoSpaceDE w:val="0"/>
              <w:autoSpaceDN w:val="0"/>
              <w:spacing w:line="226" w:lineRule="exact"/>
              <w:jc w:val="left"/>
              <w:rPr>
                <w:rFonts w:ascii="ＭＳ 明朝" w:hAnsi="ＭＳ 明朝" w:cs="Times New Roman"/>
                <w:color w:val="auto"/>
                <w:spacing w:val="6"/>
              </w:rPr>
            </w:pPr>
            <w:r w:rsidRPr="006A1E3C">
              <w:rPr>
                <w:rFonts w:ascii="ＭＳ 明朝" w:hAnsi="ＭＳ 明朝" w:hint="eastAsia"/>
                <w:color w:val="auto"/>
              </w:rPr>
              <w:t>定</w:t>
            </w:r>
            <w:r w:rsidRPr="006A1E3C">
              <w:rPr>
                <w:rFonts w:ascii="ＭＳ 明朝" w:hAnsi="ＭＳ 明朝" w:cs="Times New Roman" w:hint="eastAsia"/>
                <w:color w:val="auto"/>
                <w:spacing w:val="6"/>
              </w:rPr>
              <w:t>死</w:t>
            </w:r>
          </w:p>
        </w:tc>
        <w:tc>
          <w:tcPr>
            <w:tcW w:w="2802" w:type="dxa"/>
            <w:tcBorders>
              <w:top w:val="single" w:sz="4" w:space="0" w:color="000000"/>
              <w:left w:val="single" w:sz="4" w:space="0" w:color="000000"/>
              <w:bottom w:val="nil"/>
              <w:right w:val="single" w:sz="4" w:space="0" w:color="000000"/>
            </w:tcBorders>
            <w:vAlign w:val="center"/>
          </w:tcPr>
          <w:p w14:paraId="4D771AE0" w14:textId="3325C1C0"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w:t>
            </w:r>
            <w:r w:rsidRPr="006A1E3C">
              <w:rPr>
                <w:rFonts w:ascii="ＭＳ 明朝" w:hAnsi="ＭＳ 明朝" w:cs="ＭＳ Ｐ明朝" w:hint="eastAsia"/>
                <w:color w:val="auto"/>
              </w:rPr>
              <w:t>10</w:t>
            </w:r>
            <w:r w:rsidRPr="006A1E3C">
              <w:rPr>
                <w:rFonts w:ascii="ＭＳ 明朝" w:hAnsi="ＭＳ 明朝" w:cs="ＭＳ Ｐ明朝"/>
                <w:color w:val="auto"/>
              </w:rPr>
              <w:t>)</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cs="Times New Roman"/>
                <w:color w:val="auto"/>
                <w:sz w:val="20"/>
                <w:szCs w:val="20"/>
              </w:rPr>
              <w:instrText xml:space="preserve"> </w:instrText>
            </w:r>
            <w:r w:rsidRPr="006A1E3C">
              <w:rPr>
                <w:rFonts w:ascii="ＭＳ 明朝" w:hAnsi="ＭＳ 明朝" w:hint="eastAsia"/>
                <w:color w:val="auto"/>
                <w:sz w:val="20"/>
                <w:szCs w:val="20"/>
              </w:rPr>
              <w:instrText>死亡状況報告書</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 xml:space="preserve"> )</w:instrText>
            </w:r>
            <w:r w:rsidRPr="006A1E3C">
              <w:rPr>
                <w:rFonts w:ascii="ＭＳ 明朝" w:hAnsi="ＭＳ 明朝" w:cs="Times New Roman"/>
                <w:color w:val="auto"/>
              </w:rPr>
              <w:fldChar w:fldCharType="separate"/>
            </w:r>
            <w:r w:rsidRPr="006A1E3C">
              <w:rPr>
                <w:rFonts w:ascii="ＭＳ 明朝" w:hAnsi="ＭＳ 明朝" w:cs="Times New Roman"/>
                <w:color w:val="auto"/>
                <w:sz w:val="20"/>
                <w:szCs w:val="20"/>
              </w:rPr>
              <w:t xml:space="preserve"> </w:t>
            </w:r>
            <w:r w:rsidRPr="006A1E3C">
              <w:rPr>
                <w:rFonts w:ascii="ＭＳ 明朝" w:hAnsi="ＭＳ 明朝" w:hint="eastAsia"/>
                <w:color w:val="auto"/>
                <w:sz w:val="20"/>
                <w:szCs w:val="20"/>
              </w:rPr>
              <w:t>死亡状況報告書</w:t>
            </w:r>
            <w:r w:rsidRPr="006A1E3C">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6D4EEDB2" w14:textId="77777777" w:rsidR="006A1E3C" w:rsidRPr="006A1E3C" w:rsidRDefault="006A1E3C" w:rsidP="0040765A">
            <w:pPr>
              <w:suppressAutoHyphens/>
              <w:kinsoku w:val="0"/>
              <w:wordWrap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４</w:t>
            </w:r>
          </w:p>
        </w:tc>
        <w:tc>
          <w:tcPr>
            <w:tcW w:w="1457" w:type="dxa"/>
            <w:tcBorders>
              <w:top w:val="single" w:sz="4" w:space="0" w:color="000000"/>
              <w:left w:val="single" w:sz="4" w:space="0" w:color="000000"/>
              <w:bottom w:val="nil"/>
            </w:tcBorders>
            <w:vAlign w:val="center"/>
          </w:tcPr>
          <w:p w14:paraId="0801BC34"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３</w:t>
            </w:r>
          </w:p>
        </w:tc>
        <w:tc>
          <w:tcPr>
            <w:tcW w:w="1456" w:type="dxa"/>
            <w:tcBorders>
              <w:right w:val="single" w:sz="4" w:space="0" w:color="000000"/>
            </w:tcBorders>
            <w:vAlign w:val="center"/>
          </w:tcPr>
          <w:p w14:paraId="459DD827"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w:t>
            </w:r>
          </w:p>
        </w:tc>
        <w:tc>
          <w:tcPr>
            <w:tcW w:w="1345" w:type="dxa"/>
            <w:vMerge/>
            <w:tcBorders>
              <w:left w:val="single" w:sz="4" w:space="0" w:color="000000"/>
              <w:right w:val="single" w:sz="4" w:space="0" w:color="000000"/>
            </w:tcBorders>
          </w:tcPr>
          <w:p w14:paraId="537A3206"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r w:rsidR="006A1E3C" w:rsidRPr="006A1E3C" w14:paraId="701F614A" w14:textId="77777777" w:rsidTr="00111F8C">
        <w:tc>
          <w:tcPr>
            <w:tcW w:w="336" w:type="dxa"/>
            <w:vMerge/>
            <w:tcBorders>
              <w:left w:val="single" w:sz="4" w:space="0" w:color="000000"/>
              <w:right w:val="single" w:sz="4" w:space="0" w:color="000000"/>
            </w:tcBorders>
            <w:vAlign w:val="center"/>
          </w:tcPr>
          <w:p w14:paraId="00ED2357"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c>
          <w:tcPr>
            <w:tcW w:w="2802" w:type="dxa"/>
            <w:tcBorders>
              <w:top w:val="single" w:sz="4" w:space="0" w:color="000000"/>
              <w:left w:val="single" w:sz="4" w:space="0" w:color="000000"/>
              <w:bottom w:val="nil"/>
              <w:right w:val="single" w:sz="4" w:space="0" w:color="000000"/>
            </w:tcBorders>
            <w:vAlign w:val="center"/>
          </w:tcPr>
          <w:p w14:paraId="24716CD1" w14:textId="2CB32D6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(11)</w:t>
            </w:r>
            <w:r w:rsidRPr="006A1E3C">
              <w:rPr>
                <w:rFonts w:ascii="ＭＳ 明朝" w:hAnsi="ＭＳ 明朝" w:cs="Times New Roman"/>
                <w:color w:val="auto"/>
              </w:rPr>
              <w:t xml:space="preserve"> </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hint="eastAsia"/>
                <w:color w:val="auto"/>
                <w:sz w:val="20"/>
                <w:szCs w:val="20"/>
              </w:rPr>
              <w:instrText>現場見取図</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 xml:space="preserve"> )</w:instrText>
            </w:r>
            <w:r w:rsidRPr="006A1E3C">
              <w:rPr>
                <w:rFonts w:ascii="ＭＳ 明朝" w:hAnsi="ＭＳ 明朝" w:cs="Times New Roman"/>
                <w:color w:val="auto"/>
              </w:rPr>
              <w:fldChar w:fldCharType="separate"/>
            </w:r>
            <w:r w:rsidRPr="006A1E3C">
              <w:rPr>
                <w:rFonts w:ascii="ＭＳ 明朝" w:hAnsi="ＭＳ 明朝" w:hint="eastAsia"/>
                <w:color w:val="auto"/>
                <w:sz w:val="20"/>
                <w:szCs w:val="20"/>
              </w:rPr>
              <w:t>現場見取図</w:t>
            </w:r>
            <w:r w:rsidRPr="006A1E3C">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2E6847D9" w14:textId="77777777" w:rsidR="006A1E3C" w:rsidRPr="006A1E3C" w:rsidRDefault="006A1E3C" w:rsidP="0040765A">
            <w:pPr>
              <w:suppressAutoHyphens/>
              <w:kinsoku w:val="0"/>
              <w:wordWrap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４</w:t>
            </w:r>
          </w:p>
        </w:tc>
        <w:tc>
          <w:tcPr>
            <w:tcW w:w="1457" w:type="dxa"/>
            <w:tcBorders>
              <w:left w:val="single" w:sz="4" w:space="0" w:color="000000"/>
              <w:bottom w:val="nil"/>
              <w:right w:val="single" w:sz="4" w:space="0" w:color="000000"/>
            </w:tcBorders>
            <w:vAlign w:val="center"/>
          </w:tcPr>
          <w:p w14:paraId="71991E77"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３</w:t>
            </w:r>
          </w:p>
        </w:tc>
        <w:tc>
          <w:tcPr>
            <w:tcW w:w="1456" w:type="dxa"/>
            <w:tcBorders>
              <w:left w:val="single" w:sz="4" w:space="0" w:color="000000"/>
              <w:bottom w:val="nil"/>
              <w:right w:val="single" w:sz="4" w:space="0" w:color="000000"/>
            </w:tcBorders>
            <w:vAlign w:val="center"/>
          </w:tcPr>
          <w:p w14:paraId="1A32C07E"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w:t>
            </w:r>
          </w:p>
        </w:tc>
        <w:tc>
          <w:tcPr>
            <w:tcW w:w="1345" w:type="dxa"/>
            <w:vMerge/>
            <w:tcBorders>
              <w:left w:val="single" w:sz="4" w:space="0" w:color="000000"/>
              <w:right w:val="single" w:sz="4" w:space="0" w:color="000000"/>
            </w:tcBorders>
          </w:tcPr>
          <w:p w14:paraId="280F6A61"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r w:rsidR="006A1E3C" w:rsidRPr="006A1E3C" w14:paraId="73F3BDCD" w14:textId="77777777" w:rsidTr="00111F8C">
        <w:tc>
          <w:tcPr>
            <w:tcW w:w="336" w:type="dxa"/>
            <w:vMerge/>
            <w:tcBorders>
              <w:left w:val="single" w:sz="4" w:space="0" w:color="000000"/>
              <w:right w:val="single" w:sz="4" w:space="0" w:color="000000"/>
            </w:tcBorders>
            <w:vAlign w:val="center"/>
          </w:tcPr>
          <w:p w14:paraId="7EE43F1A"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c>
          <w:tcPr>
            <w:tcW w:w="2802" w:type="dxa"/>
            <w:tcBorders>
              <w:top w:val="single" w:sz="4" w:space="0" w:color="000000"/>
              <w:left w:val="single" w:sz="4" w:space="0" w:color="000000"/>
              <w:bottom w:val="nil"/>
              <w:right w:val="single" w:sz="4" w:space="0" w:color="000000"/>
            </w:tcBorders>
            <w:vAlign w:val="center"/>
          </w:tcPr>
          <w:p w14:paraId="1555C5F4" w14:textId="1751DB3C"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(12)</w:t>
            </w:r>
            <w:r w:rsidRPr="006A1E3C">
              <w:rPr>
                <w:rFonts w:ascii="ＭＳ 明朝" w:hAnsi="ＭＳ 明朝" w:cs="Times New Roman"/>
                <w:color w:val="auto"/>
              </w:rPr>
              <w:t xml:space="preserve"> </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hint="eastAsia"/>
                <w:color w:val="auto"/>
                <w:sz w:val="20"/>
                <w:szCs w:val="20"/>
              </w:rPr>
              <w:instrText>新聞記事</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 xml:space="preserve"> )</w:instrText>
            </w:r>
            <w:r w:rsidRPr="006A1E3C">
              <w:rPr>
                <w:rFonts w:ascii="ＭＳ 明朝" w:hAnsi="ＭＳ 明朝" w:cs="Times New Roman"/>
                <w:color w:val="auto"/>
              </w:rPr>
              <w:fldChar w:fldCharType="separate"/>
            </w:r>
            <w:r w:rsidRPr="006A1E3C">
              <w:rPr>
                <w:rFonts w:ascii="ＭＳ 明朝" w:hAnsi="ＭＳ 明朝" w:hint="eastAsia"/>
                <w:color w:val="auto"/>
                <w:sz w:val="20"/>
                <w:szCs w:val="20"/>
              </w:rPr>
              <w:t>新聞記事</w:t>
            </w:r>
            <w:r w:rsidRPr="006A1E3C">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1697DEB6" w14:textId="77777777" w:rsidR="006A1E3C" w:rsidRPr="006A1E3C" w:rsidRDefault="006A1E3C" w:rsidP="0040765A">
            <w:pPr>
              <w:suppressAutoHyphens/>
              <w:kinsoku w:val="0"/>
              <w:wordWrap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４</w:t>
            </w:r>
          </w:p>
        </w:tc>
        <w:tc>
          <w:tcPr>
            <w:tcW w:w="1457" w:type="dxa"/>
            <w:tcBorders>
              <w:top w:val="single" w:sz="4" w:space="0" w:color="000000"/>
              <w:left w:val="single" w:sz="4" w:space="0" w:color="000000"/>
              <w:bottom w:val="nil"/>
              <w:right w:val="single" w:sz="4" w:space="0" w:color="000000"/>
            </w:tcBorders>
            <w:vAlign w:val="center"/>
          </w:tcPr>
          <w:p w14:paraId="5B47A104"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３</w:t>
            </w:r>
          </w:p>
        </w:tc>
        <w:tc>
          <w:tcPr>
            <w:tcW w:w="1456" w:type="dxa"/>
            <w:tcBorders>
              <w:top w:val="single" w:sz="4" w:space="0" w:color="000000"/>
              <w:left w:val="single" w:sz="4" w:space="0" w:color="000000"/>
              <w:bottom w:val="nil"/>
              <w:right w:val="single" w:sz="4" w:space="0" w:color="000000"/>
            </w:tcBorders>
            <w:vAlign w:val="center"/>
          </w:tcPr>
          <w:p w14:paraId="65F8F96E"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w:t>
            </w:r>
          </w:p>
        </w:tc>
        <w:tc>
          <w:tcPr>
            <w:tcW w:w="1345" w:type="dxa"/>
            <w:vMerge/>
            <w:tcBorders>
              <w:left w:val="single" w:sz="4" w:space="0" w:color="000000"/>
              <w:right w:val="single" w:sz="4" w:space="0" w:color="000000"/>
            </w:tcBorders>
          </w:tcPr>
          <w:p w14:paraId="1B85EF25"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r w:rsidR="006A1E3C" w:rsidRPr="006A1E3C" w14:paraId="5A064C6A" w14:textId="77777777" w:rsidTr="00111F8C">
        <w:tc>
          <w:tcPr>
            <w:tcW w:w="336" w:type="dxa"/>
            <w:vMerge/>
            <w:tcBorders>
              <w:left w:val="single" w:sz="4" w:space="0" w:color="000000"/>
              <w:bottom w:val="nil"/>
              <w:right w:val="single" w:sz="4" w:space="0" w:color="000000"/>
            </w:tcBorders>
            <w:vAlign w:val="center"/>
          </w:tcPr>
          <w:p w14:paraId="68C54C18"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c>
          <w:tcPr>
            <w:tcW w:w="2802" w:type="dxa"/>
            <w:tcBorders>
              <w:top w:val="single" w:sz="4" w:space="0" w:color="000000"/>
              <w:left w:val="single" w:sz="4" w:space="0" w:color="000000"/>
              <w:bottom w:val="nil"/>
              <w:right w:val="single" w:sz="4" w:space="0" w:color="000000"/>
            </w:tcBorders>
            <w:vAlign w:val="center"/>
          </w:tcPr>
          <w:p w14:paraId="740520D6" w14:textId="4E4C426D"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 xml:space="preserve">(13) </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hint="eastAsia"/>
                <w:color w:val="auto"/>
                <w:sz w:val="20"/>
                <w:szCs w:val="20"/>
              </w:rPr>
              <w:instrText>死体検案書</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 xml:space="preserve"> )</w:instrText>
            </w:r>
            <w:r w:rsidRPr="006A1E3C">
              <w:rPr>
                <w:rFonts w:ascii="ＭＳ 明朝" w:hAnsi="ＭＳ 明朝" w:cs="Times New Roman"/>
                <w:color w:val="auto"/>
              </w:rPr>
              <w:fldChar w:fldCharType="separate"/>
            </w:r>
            <w:r w:rsidRPr="006A1E3C">
              <w:rPr>
                <w:rFonts w:ascii="ＭＳ 明朝" w:hAnsi="ＭＳ 明朝" w:hint="eastAsia"/>
                <w:color w:val="auto"/>
                <w:sz w:val="20"/>
                <w:szCs w:val="20"/>
              </w:rPr>
              <w:t>死体検案書</w:t>
            </w:r>
            <w:r w:rsidRPr="006A1E3C">
              <w:rPr>
                <w:rFonts w:ascii="ＭＳ 明朝" w:hAnsi="ＭＳ 明朝" w:cs="Times New Roman"/>
                <w:color w:val="auto"/>
              </w:rPr>
              <w:fldChar w:fldCharType="end"/>
            </w:r>
          </w:p>
        </w:tc>
        <w:tc>
          <w:tcPr>
            <w:tcW w:w="1457" w:type="dxa"/>
            <w:tcBorders>
              <w:top w:val="single" w:sz="4" w:space="0" w:color="000000"/>
              <w:left w:val="single" w:sz="4" w:space="0" w:color="000000"/>
              <w:bottom w:val="nil"/>
              <w:right w:val="single" w:sz="4" w:space="0" w:color="000000"/>
            </w:tcBorders>
            <w:vAlign w:val="center"/>
          </w:tcPr>
          <w:p w14:paraId="03C9B612" w14:textId="77777777" w:rsidR="006A1E3C" w:rsidRPr="006A1E3C" w:rsidRDefault="006A1E3C" w:rsidP="0040765A">
            <w:pPr>
              <w:suppressAutoHyphens/>
              <w:kinsoku w:val="0"/>
              <w:wordWrap w:val="0"/>
              <w:autoSpaceDE w:val="0"/>
              <w:autoSpaceDN w:val="0"/>
              <w:spacing w:beforeLines="30" w:before="117" w:afterLines="30" w:after="117" w:line="240" w:lineRule="exact"/>
              <w:jc w:val="center"/>
              <w:rPr>
                <w:rFonts w:ascii="ＭＳ 明朝" w:hAnsi="ＭＳ 明朝" w:cs="Times New Roman"/>
                <w:color w:val="auto"/>
                <w:spacing w:val="6"/>
              </w:rPr>
            </w:pPr>
            <w:r w:rsidRPr="006A1E3C">
              <w:rPr>
                <w:rFonts w:ascii="ＭＳ 明朝" w:hAnsi="ＭＳ 明朝" w:hint="eastAsia"/>
                <w:color w:val="auto"/>
              </w:rPr>
              <w:t>４</w:t>
            </w:r>
          </w:p>
        </w:tc>
        <w:tc>
          <w:tcPr>
            <w:tcW w:w="1457" w:type="dxa"/>
            <w:tcBorders>
              <w:top w:val="single" w:sz="4" w:space="0" w:color="000000"/>
              <w:left w:val="single" w:sz="4" w:space="0" w:color="000000"/>
              <w:bottom w:val="nil"/>
              <w:right w:val="single" w:sz="4" w:space="0" w:color="000000"/>
            </w:tcBorders>
            <w:vAlign w:val="center"/>
          </w:tcPr>
          <w:p w14:paraId="6C5A7B9F"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３</w:t>
            </w:r>
          </w:p>
        </w:tc>
        <w:tc>
          <w:tcPr>
            <w:tcW w:w="1456" w:type="dxa"/>
            <w:tcBorders>
              <w:top w:val="single" w:sz="4" w:space="0" w:color="000000"/>
              <w:left w:val="single" w:sz="4" w:space="0" w:color="000000"/>
              <w:bottom w:val="nil"/>
              <w:right w:val="single" w:sz="4" w:space="0" w:color="000000"/>
            </w:tcBorders>
            <w:vAlign w:val="center"/>
          </w:tcPr>
          <w:p w14:paraId="66456D9C" w14:textId="77777777"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Times New Roman"/>
                <w:color w:val="auto"/>
              </w:rPr>
              <w:t xml:space="preserve">     </w:t>
            </w:r>
            <w:r w:rsidRPr="006A1E3C">
              <w:rPr>
                <w:rFonts w:ascii="ＭＳ 明朝" w:hAnsi="ＭＳ 明朝" w:hint="eastAsia"/>
                <w:color w:val="auto"/>
              </w:rPr>
              <w:t>－</w:t>
            </w:r>
          </w:p>
        </w:tc>
        <w:tc>
          <w:tcPr>
            <w:tcW w:w="1345" w:type="dxa"/>
            <w:vMerge/>
            <w:tcBorders>
              <w:left w:val="single" w:sz="4" w:space="0" w:color="000000"/>
              <w:right w:val="single" w:sz="4" w:space="0" w:color="000000"/>
            </w:tcBorders>
          </w:tcPr>
          <w:p w14:paraId="108AD46A"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r w:rsidR="006A1E3C" w:rsidRPr="006A1E3C" w14:paraId="41ABF959" w14:textId="77777777" w:rsidTr="00111F8C">
        <w:trPr>
          <w:trHeight w:val="488"/>
        </w:trPr>
        <w:tc>
          <w:tcPr>
            <w:tcW w:w="3138" w:type="dxa"/>
            <w:gridSpan w:val="2"/>
            <w:tcBorders>
              <w:top w:val="single" w:sz="4" w:space="0" w:color="000000"/>
              <w:left w:val="single" w:sz="4" w:space="0" w:color="000000"/>
              <w:bottom w:val="single" w:sz="4" w:space="0" w:color="000000"/>
              <w:right w:val="single" w:sz="4" w:space="0" w:color="000000"/>
            </w:tcBorders>
            <w:vAlign w:val="center"/>
          </w:tcPr>
          <w:p w14:paraId="3EAE7798" w14:textId="50F1E0D6" w:rsidR="006A1E3C" w:rsidRPr="006A1E3C" w:rsidRDefault="006A1E3C" w:rsidP="0040765A">
            <w:pPr>
              <w:suppressAutoHyphens/>
              <w:kinsoku w:val="0"/>
              <w:wordWrap w:val="0"/>
              <w:autoSpaceDE w:val="0"/>
              <w:autoSpaceDN w:val="0"/>
              <w:spacing w:beforeLines="30" w:before="117" w:afterLines="30" w:after="117" w:line="240" w:lineRule="exact"/>
              <w:jc w:val="left"/>
              <w:rPr>
                <w:rFonts w:ascii="ＭＳ 明朝" w:hAnsi="ＭＳ 明朝" w:cs="Times New Roman"/>
                <w:color w:val="auto"/>
                <w:spacing w:val="6"/>
              </w:rPr>
            </w:pPr>
            <w:r w:rsidRPr="006A1E3C">
              <w:rPr>
                <w:rFonts w:ascii="ＭＳ 明朝" w:hAnsi="ＭＳ 明朝" w:cs="ＭＳ Ｐ明朝"/>
                <w:color w:val="auto"/>
              </w:rPr>
              <w:t>(14)</w:t>
            </w:r>
            <w:r w:rsidRPr="006A1E3C">
              <w:rPr>
                <w:rFonts w:ascii="ＭＳ 明朝" w:hAnsi="ＭＳ 明朝" w:cs="Times New Roman"/>
                <w:color w:val="auto"/>
              </w:rPr>
              <w:t xml:space="preserve"> </w:t>
            </w:r>
            <w:r w:rsidRPr="006A1E3C">
              <w:rPr>
                <w:rFonts w:ascii="ＭＳ 明朝" w:hAnsi="ＭＳ 明朝" w:cs="Times New Roman"/>
                <w:color w:val="auto"/>
              </w:rPr>
              <w:fldChar w:fldCharType="begin"/>
            </w:r>
            <w:r w:rsidRPr="006A1E3C">
              <w:rPr>
                <w:rFonts w:ascii="ＭＳ 明朝" w:hAnsi="ＭＳ 明朝" w:cs="Times New Roman"/>
                <w:color w:val="auto"/>
              </w:rPr>
              <w:instrText>eq \o\ad(</w:instrText>
            </w:r>
            <w:r w:rsidRPr="006A1E3C">
              <w:rPr>
                <w:rFonts w:ascii="ＭＳ 明朝" w:hAnsi="ＭＳ 明朝" w:hint="eastAsia"/>
                <w:color w:val="auto"/>
                <w:sz w:val="18"/>
                <w:szCs w:val="18"/>
              </w:rPr>
              <w:instrText>その他参考資料</w:instrText>
            </w:r>
            <w:r w:rsidRPr="006A1E3C">
              <w:rPr>
                <w:rFonts w:ascii="ＭＳ 明朝" w:hAnsi="ＭＳ 明朝" w:cs="Times New Roman"/>
                <w:color w:val="auto"/>
              </w:rPr>
              <w:instrText>,</w:instrText>
            </w:r>
            <w:r w:rsidRPr="006A1E3C">
              <w:rPr>
                <w:rFonts w:ascii="ＭＳ 明朝" w:hAnsi="ＭＳ 明朝" w:cs="Times New Roman" w:hint="eastAsia"/>
                <w:color w:val="auto"/>
              </w:rPr>
              <w:instrText xml:space="preserve">　　　　　　　　　　</w:instrText>
            </w:r>
            <w:r w:rsidRPr="006A1E3C">
              <w:rPr>
                <w:rFonts w:ascii="ＭＳ 明朝" w:hAnsi="ＭＳ 明朝" w:cs="Times New Roman"/>
                <w:color w:val="auto"/>
              </w:rPr>
              <w:instrText>)</w:instrText>
            </w:r>
            <w:r w:rsidRPr="006A1E3C">
              <w:rPr>
                <w:rFonts w:ascii="ＭＳ 明朝" w:hAnsi="ＭＳ 明朝" w:cs="Times New Roman"/>
                <w:color w:val="auto"/>
              </w:rPr>
              <w:fldChar w:fldCharType="separate"/>
            </w:r>
            <w:r w:rsidRPr="006A1E3C">
              <w:rPr>
                <w:rFonts w:ascii="ＭＳ 明朝" w:hAnsi="ＭＳ 明朝" w:hint="eastAsia"/>
                <w:color w:val="auto"/>
                <w:sz w:val="18"/>
                <w:szCs w:val="18"/>
              </w:rPr>
              <w:t>その他参考資料</w:t>
            </w:r>
            <w:r w:rsidRPr="006A1E3C">
              <w:rPr>
                <w:rFonts w:ascii="ＭＳ 明朝" w:hAnsi="ＭＳ 明朝" w:cs="Times New Roman"/>
                <w:color w:val="auto"/>
              </w:rPr>
              <w:fldChar w:fldCharType="end"/>
            </w:r>
          </w:p>
        </w:tc>
        <w:tc>
          <w:tcPr>
            <w:tcW w:w="1457" w:type="dxa"/>
            <w:tcBorders>
              <w:top w:val="single" w:sz="4" w:space="0" w:color="000000"/>
              <w:left w:val="single" w:sz="4" w:space="0" w:color="000000"/>
              <w:bottom w:val="single" w:sz="4" w:space="0" w:color="000000"/>
              <w:right w:val="single" w:sz="4" w:space="0" w:color="000000"/>
            </w:tcBorders>
            <w:vAlign w:val="center"/>
          </w:tcPr>
          <w:p w14:paraId="462ECA13" w14:textId="77777777" w:rsidR="006A1E3C" w:rsidRPr="006A1E3C" w:rsidRDefault="006A1E3C" w:rsidP="0040765A">
            <w:pPr>
              <w:suppressAutoHyphens/>
              <w:kinsoku w:val="0"/>
              <w:wordWrap w:val="0"/>
              <w:autoSpaceDE w:val="0"/>
              <w:autoSpaceDN w:val="0"/>
              <w:spacing w:beforeLines="30" w:before="117" w:afterLines="30" w:after="117" w:line="240" w:lineRule="exact"/>
              <w:ind w:firstLineChars="250" w:firstLine="560"/>
              <w:rPr>
                <w:rFonts w:ascii="ＭＳ 明朝" w:hAnsi="ＭＳ 明朝" w:cs="Times New Roman"/>
                <w:color w:val="auto"/>
                <w:spacing w:val="6"/>
              </w:rPr>
            </w:pPr>
            <w:r w:rsidRPr="006A1E3C">
              <w:rPr>
                <w:rFonts w:ascii="ＭＳ 明朝" w:hAnsi="ＭＳ 明朝" w:hint="eastAsia"/>
                <w:color w:val="auto"/>
              </w:rPr>
              <w:t>４</w:t>
            </w:r>
          </w:p>
        </w:tc>
        <w:tc>
          <w:tcPr>
            <w:tcW w:w="1457" w:type="dxa"/>
            <w:tcBorders>
              <w:top w:val="single" w:sz="4" w:space="0" w:color="000000"/>
              <w:left w:val="single" w:sz="4" w:space="0" w:color="000000"/>
              <w:bottom w:val="single" w:sz="4" w:space="0" w:color="000000"/>
              <w:right w:val="single" w:sz="4" w:space="0" w:color="000000"/>
            </w:tcBorders>
            <w:vAlign w:val="center"/>
          </w:tcPr>
          <w:p w14:paraId="0C0B1C2A" w14:textId="77777777" w:rsidR="006A1E3C" w:rsidRPr="006A1E3C" w:rsidRDefault="006A1E3C" w:rsidP="0040765A">
            <w:pPr>
              <w:suppressAutoHyphens/>
              <w:kinsoku w:val="0"/>
              <w:wordWrap w:val="0"/>
              <w:autoSpaceDE w:val="0"/>
              <w:autoSpaceDN w:val="0"/>
              <w:spacing w:beforeLines="30" w:before="117" w:afterLines="30" w:after="117" w:line="240" w:lineRule="exact"/>
              <w:ind w:firstLineChars="250" w:firstLine="560"/>
              <w:jc w:val="left"/>
              <w:rPr>
                <w:rFonts w:ascii="ＭＳ 明朝" w:hAnsi="ＭＳ 明朝" w:cs="Times New Roman"/>
                <w:color w:val="auto"/>
                <w:spacing w:val="6"/>
              </w:rPr>
            </w:pPr>
            <w:r w:rsidRPr="006A1E3C">
              <w:rPr>
                <w:rFonts w:ascii="ＭＳ 明朝" w:hAnsi="ＭＳ 明朝" w:hint="eastAsia"/>
                <w:color w:val="auto"/>
              </w:rPr>
              <w:t>３</w:t>
            </w:r>
          </w:p>
        </w:tc>
        <w:tc>
          <w:tcPr>
            <w:tcW w:w="1456" w:type="dxa"/>
            <w:tcBorders>
              <w:top w:val="single" w:sz="4" w:space="0" w:color="000000"/>
              <w:left w:val="single" w:sz="4" w:space="0" w:color="000000"/>
              <w:bottom w:val="single" w:sz="4" w:space="0" w:color="000000"/>
              <w:right w:val="single" w:sz="4" w:space="0" w:color="000000"/>
            </w:tcBorders>
            <w:vAlign w:val="center"/>
          </w:tcPr>
          <w:p w14:paraId="214421E5" w14:textId="77777777" w:rsidR="006A1E3C" w:rsidRPr="006A1E3C" w:rsidRDefault="006A1E3C" w:rsidP="0040765A">
            <w:pPr>
              <w:suppressAutoHyphens/>
              <w:kinsoku w:val="0"/>
              <w:wordWrap w:val="0"/>
              <w:autoSpaceDE w:val="0"/>
              <w:autoSpaceDN w:val="0"/>
              <w:spacing w:beforeLines="30" w:before="117" w:afterLines="30" w:after="117" w:line="240" w:lineRule="exact"/>
              <w:ind w:firstLineChars="250" w:firstLine="560"/>
              <w:jc w:val="left"/>
              <w:rPr>
                <w:rFonts w:ascii="ＭＳ 明朝" w:hAnsi="ＭＳ 明朝" w:cs="Times New Roman"/>
                <w:color w:val="auto"/>
                <w:spacing w:val="6"/>
              </w:rPr>
            </w:pPr>
            <w:r w:rsidRPr="006A1E3C">
              <w:rPr>
                <w:rFonts w:ascii="ＭＳ 明朝" w:hAnsi="ＭＳ 明朝" w:hint="eastAsia"/>
                <w:color w:val="auto"/>
              </w:rPr>
              <w:t>３</w:t>
            </w:r>
          </w:p>
        </w:tc>
        <w:tc>
          <w:tcPr>
            <w:tcW w:w="1345" w:type="dxa"/>
            <w:vMerge/>
            <w:tcBorders>
              <w:left w:val="single" w:sz="4" w:space="0" w:color="000000"/>
              <w:right w:val="single" w:sz="4" w:space="0" w:color="000000"/>
            </w:tcBorders>
          </w:tcPr>
          <w:p w14:paraId="4DD50F3B" w14:textId="77777777" w:rsidR="006A1E3C" w:rsidRPr="006A1E3C" w:rsidRDefault="006A1E3C">
            <w:pPr>
              <w:overflowPunct/>
              <w:autoSpaceDE w:val="0"/>
              <w:autoSpaceDN w:val="0"/>
              <w:jc w:val="left"/>
              <w:textAlignment w:val="auto"/>
              <w:rPr>
                <w:rFonts w:ascii="ＭＳ 明朝" w:hAnsi="ＭＳ 明朝" w:cs="Times New Roman"/>
                <w:color w:val="auto"/>
                <w:spacing w:val="6"/>
              </w:rPr>
            </w:pPr>
          </w:p>
        </w:tc>
      </w:tr>
    </w:tbl>
    <w:p w14:paraId="7D8990A4" w14:textId="3D3E4B0A" w:rsidR="001D6F6C" w:rsidRDefault="00A45D37" w:rsidP="006A1E3C">
      <w:pPr>
        <w:adjustRightInd/>
        <w:spacing w:line="324" w:lineRule="exact"/>
        <w:ind w:left="672" w:hangingChars="300" w:hanging="672"/>
        <w:jc w:val="left"/>
        <w:rPr>
          <w:rFonts w:ascii="ＭＳ 明朝" w:hAnsi="ＭＳ 明朝"/>
          <w:color w:val="auto"/>
        </w:rPr>
      </w:pPr>
      <w:r w:rsidRPr="006A1E3C">
        <w:rPr>
          <w:rFonts w:ascii="ＭＳ 明朝" w:hAnsi="ＭＳ 明朝" w:hint="eastAsia"/>
          <w:color w:val="auto"/>
        </w:rPr>
        <w:t xml:space="preserve">　　※　書類作成にあたっては、「栄典事務・表彰事務の手引き」を参照のこと。</w:t>
      </w:r>
    </w:p>
    <w:p w14:paraId="19D1A19E" w14:textId="6B224F26" w:rsidR="004529B5" w:rsidRDefault="004529B5" w:rsidP="006A1E3C">
      <w:pPr>
        <w:adjustRightInd/>
        <w:spacing w:line="324" w:lineRule="exact"/>
        <w:ind w:left="672" w:hangingChars="300" w:hanging="672"/>
        <w:jc w:val="left"/>
        <w:rPr>
          <w:rFonts w:ascii="ＭＳ 明朝" w:hAnsi="ＭＳ 明朝"/>
          <w:color w:val="auto"/>
        </w:rPr>
      </w:pPr>
    </w:p>
    <w:p w14:paraId="1E4356EC" w14:textId="77777777" w:rsidR="00C0317A" w:rsidRDefault="00C0317A" w:rsidP="006A1E3C">
      <w:pPr>
        <w:adjustRightInd/>
        <w:spacing w:line="324" w:lineRule="exact"/>
        <w:ind w:left="672" w:hangingChars="300" w:hanging="672"/>
        <w:jc w:val="left"/>
        <w:rPr>
          <w:rFonts w:ascii="ＭＳ 明朝" w:hAnsi="ＭＳ 明朝" w:hint="eastAsia"/>
          <w:color w:val="auto"/>
        </w:rPr>
      </w:pPr>
    </w:p>
    <w:p w14:paraId="51511757" w14:textId="77777777" w:rsidR="00C0317A" w:rsidRPr="005C6969" w:rsidRDefault="00C0317A" w:rsidP="00C0317A">
      <w:pPr>
        <w:adjustRightInd/>
        <w:spacing w:line="434" w:lineRule="exact"/>
        <w:rPr>
          <w:rFonts w:ascii="ＭＳ ゴシック" w:eastAsia="ＭＳ ゴシック" w:hAnsi="ＭＳ ゴシック" w:cs="Times New Roman"/>
          <w:spacing w:val="6"/>
        </w:rPr>
      </w:pPr>
      <w:r w:rsidRPr="005C6969">
        <w:rPr>
          <w:rFonts w:ascii="ＭＳ ゴシック" w:eastAsia="ＭＳ ゴシック" w:hAnsi="ＭＳ ゴシック" w:cs="ＭＳ ゴシック" w:hint="eastAsia"/>
          <w:b/>
          <w:bCs/>
          <w:spacing w:val="2"/>
          <w:sz w:val="24"/>
          <w:szCs w:val="24"/>
        </w:rPr>
        <w:t>1</w:t>
      </w:r>
      <w:r>
        <w:rPr>
          <w:rFonts w:ascii="ＭＳ ゴシック" w:eastAsia="ＭＳ ゴシック" w:hAnsi="ＭＳ ゴシック" w:cs="ＭＳ ゴシック" w:hint="eastAsia"/>
          <w:b/>
          <w:bCs/>
          <w:spacing w:val="2"/>
          <w:sz w:val="24"/>
          <w:szCs w:val="24"/>
        </w:rPr>
        <w:t>0</w:t>
      </w:r>
      <w:r w:rsidRPr="005C6969">
        <w:rPr>
          <w:rFonts w:ascii="ＭＳ ゴシック" w:eastAsia="ＭＳ ゴシック" w:hAnsi="ＭＳ ゴシック" w:cs="ＭＳ ゴシック" w:hint="eastAsia"/>
          <w:b/>
          <w:bCs/>
          <w:spacing w:val="2"/>
          <w:sz w:val="24"/>
          <w:szCs w:val="24"/>
        </w:rPr>
        <w:t xml:space="preserve">　表　彰</w:t>
      </w:r>
    </w:p>
    <w:p w14:paraId="2EF9384D" w14:textId="77777777" w:rsidR="00C0317A" w:rsidRPr="007C5371" w:rsidRDefault="00C0317A" w:rsidP="00C0317A">
      <w:pPr>
        <w:adjustRightInd/>
        <w:rPr>
          <w:rFonts w:ascii="ＭＳ 明朝" w:hAnsi="ＭＳ 明朝" w:cs="Times New Roman"/>
          <w:color w:val="auto"/>
          <w:spacing w:val="6"/>
        </w:rPr>
      </w:pPr>
    </w:p>
    <w:p w14:paraId="29F1B7B1" w14:textId="77777777" w:rsidR="00C0317A" w:rsidRPr="007C5371" w:rsidRDefault="00C0317A" w:rsidP="00C0317A">
      <w:pPr>
        <w:adjustRightInd/>
        <w:ind w:firstLineChars="100" w:firstLine="224"/>
        <w:rPr>
          <w:rFonts w:ascii="ＭＳ 明朝" w:hAnsi="ＭＳ 明朝" w:cs="Times New Roman"/>
          <w:color w:val="auto"/>
          <w:spacing w:val="6"/>
        </w:rPr>
      </w:pPr>
      <w:r w:rsidRPr="007C5371">
        <w:rPr>
          <w:rFonts w:ascii="ＭＳ 明朝" w:hAnsi="ＭＳ 明朝"/>
          <w:color w:val="auto"/>
        </w:rPr>
        <w:t>(</w:t>
      </w:r>
      <w:r w:rsidRPr="007C5371">
        <w:rPr>
          <w:rFonts w:ascii="ＭＳ 明朝" w:hAnsi="ＭＳ 明朝" w:cs="Times New Roman"/>
          <w:color w:val="auto"/>
        </w:rPr>
        <w:t>1</w:t>
      </w:r>
      <w:r w:rsidRPr="007C5371">
        <w:rPr>
          <w:rFonts w:ascii="ＭＳ 明朝" w:hAnsi="ＭＳ 明朝"/>
          <w:color w:val="auto"/>
        </w:rPr>
        <w:t>)</w:t>
      </w:r>
      <w:r w:rsidRPr="007C5371">
        <w:rPr>
          <w:rFonts w:ascii="ＭＳ 明朝" w:hAnsi="ＭＳ 明朝" w:hint="eastAsia"/>
          <w:color w:val="auto"/>
        </w:rPr>
        <w:t xml:space="preserve">　愛知県表彰（</w:t>
      </w:r>
      <w:r>
        <w:rPr>
          <w:rFonts w:ascii="ＭＳ 明朝" w:hAnsi="ＭＳ 明朝" w:hint="eastAsia"/>
          <w:color w:val="auto"/>
        </w:rPr>
        <w:t>表彰</w:t>
      </w:r>
      <w:r w:rsidRPr="007C5371">
        <w:rPr>
          <w:rFonts w:ascii="ＭＳ 明朝" w:hAnsi="ＭＳ 明朝" w:hint="eastAsia"/>
          <w:color w:val="auto"/>
        </w:rPr>
        <w:t>条例）</w:t>
      </w:r>
    </w:p>
    <w:p w14:paraId="3920D359" w14:textId="77777777" w:rsidR="00C0317A" w:rsidRPr="007C5371" w:rsidRDefault="00C0317A" w:rsidP="00C0317A">
      <w:pPr>
        <w:adjustRightInd/>
        <w:ind w:left="896"/>
        <w:rPr>
          <w:rFonts w:ascii="ＭＳ 明朝" w:hAnsi="ＭＳ 明朝" w:cs="Times New Roman"/>
          <w:color w:val="auto"/>
          <w:spacing w:val="6"/>
        </w:rPr>
      </w:pPr>
      <w:r w:rsidRPr="007C5371">
        <w:rPr>
          <w:rFonts w:ascii="ＭＳ 明朝" w:hAnsi="ＭＳ 明朝" w:hint="eastAsia"/>
          <w:color w:val="auto"/>
        </w:rPr>
        <w:t>「愛知県教育例規集」第１章通則第５節表彰、「栄典事務・表彰事務の手引き」を参照のこと。</w:t>
      </w:r>
    </w:p>
    <w:p w14:paraId="3B58D333" w14:textId="77777777" w:rsidR="00C0317A" w:rsidRPr="007C5371" w:rsidRDefault="00C0317A" w:rsidP="00C0317A">
      <w:pPr>
        <w:adjustRightInd/>
        <w:rPr>
          <w:rFonts w:ascii="ＭＳ 明朝" w:hAnsi="ＭＳ 明朝" w:cs="Times New Roman"/>
          <w:color w:val="auto"/>
          <w:spacing w:val="6"/>
        </w:rPr>
      </w:pPr>
      <w:r w:rsidRPr="007C5371">
        <w:rPr>
          <w:rFonts w:ascii="ＭＳ 明朝" w:hAnsi="ＭＳ 明朝" w:cs="Times New Roman"/>
          <w:color w:val="auto"/>
        </w:rPr>
        <w:t xml:space="preserve">  </w:t>
      </w:r>
      <w:r w:rsidRPr="007C5371">
        <w:rPr>
          <w:rFonts w:ascii="ＭＳ 明朝" w:hAnsi="ＭＳ 明朝" w:cs="ＭＳ Ｐ明朝"/>
          <w:color w:val="auto"/>
        </w:rPr>
        <w:t>(2)</w:t>
      </w:r>
      <w:r w:rsidRPr="007C5371">
        <w:rPr>
          <w:rFonts w:ascii="ＭＳ 明朝" w:hAnsi="ＭＳ 明朝" w:cs="Times New Roman" w:hint="eastAsia"/>
          <w:color w:val="auto"/>
        </w:rPr>
        <w:t xml:space="preserve">　</w:t>
      </w:r>
      <w:r w:rsidRPr="007C5371">
        <w:rPr>
          <w:rFonts w:ascii="ＭＳ 明朝" w:hAnsi="ＭＳ 明朝" w:hint="eastAsia"/>
          <w:color w:val="auto"/>
        </w:rPr>
        <w:t>愛知県教育表彰</w:t>
      </w:r>
      <w:r w:rsidRPr="007C5371">
        <w:rPr>
          <w:rFonts w:ascii="ＭＳ 明朝" w:hAnsi="ＭＳ 明朝"/>
          <w:color w:val="auto"/>
        </w:rPr>
        <w:t>(</w:t>
      </w:r>
      <w:r w:rsidRPr="007C5371">
        <w:rPr>
          <w:rFonts w:ascii="ＭＳ 明朝" w:hAnsi="ＭＳ 明朝" w:hint="eastAsia"/>
          <w:color w:val="auto"/>
        </w:rPr>
        <w:t>教育表彰）</w:t>
      </w:r>
    </w:p>
    <w:p w14:paraId="59AB2B82" w14:textId="77777777" w:rsidR="00C0317A" w:rsidRPr="007C5371" w:rsidRDefault="00C0317A" w:rsidP="00C0317A">
      <w:pPr>
        <w:adjustRightInd/>
        <w:ind w:leftChars="400" w:left="896"/>
        <w:rPr>
          <w:rFonts w:ascii="ＭＳ 明朝" w:hAnsi="ＭＳ 明朝" w:cs="Times New Roman"/>
          <w:color w:val="auto"/>
          <w:spacing w:val="6"/>
        </w:rPr>
      </w:pPr>
      <w:r w:rsidRPr="007C5371">
        <w:rPr>
          <w:rFonts w:ascii="ＭＳ 明朝" w:hAnsi="ＭＳ 明朝" w:hint="eastAsia"/>
          <w:color w:val="auto"/>
        </w:rPr>
        <w:t>「愛知県教育例規集」第１章通則第５節表彰、「栄典事務・表彰事務の手引き」を参照のこと。</w:t>
      </w:r>
    </w:p>
    <w:p w14:paraId="14C92F56" w14:textId="77777777" w:rsidR="004529B5" w:rsidRPr="00C0317A" w:rsidRDefault="004529B5" w:rsidP="006A1E3C">
      <w:pPr>
        <w:adjustRightInd/>
        <w:spacing w:line="324" w:lineRule="exact"/>
        <w:ind w:left="708" w:hangingChars="300" w:hanging="708"/>
        <w:jc w:val="left"/>
        <w:rPr>
          <w:rFonts w:ascii="ＭＳ 明朝" w:hAnsi="ＭＳ 明朝" w:cs="Times New Roman"/>
          <w:color w:val="auto"/>
          <w:spacing w:val="6"/>
        </w:rPr>
      </w:pPr>
    </w:p>
    <w:sectPr w:rsidR="004529B5" w:rsidRPr="00C0317A" w:rsidSect="00E86243">
      <w:footerReference w:type="default" r:id="rId6"/>
      <w:type w:val="continuous"/>
      <w:pgSz w:w="11906" w:h="16838" w:code="9"/>
      <w:pgMar w:top="1134" w:right="1134" w:bottom="1134" w:left="1134" w:header="720" w:footer="851" w:gutter="0"/>
      <w:pgNumType w:start="35"/>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FA3003" w14:textId="77777777" w:rsidR="00C43E71" w:rsidRDefault="00C43E71">
      <w:r>
        <w:separator/>
      </w:r>
    </w:p>
  </w:endnote>
  <w:endnote w:type="continuationSeparator" w:id="0">
    <w:p w14:paraId="4A9D0E99" w14:textId="77777777" w:rsidR="00C43E71" w:rsidRDefault="00C43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1FC22" w14:textId="291BCF5E" w:rsidR="006A1E3C" w:rsidRPr="006A1E3C" w:rsidRDefault="006A1E3C">
    <w:pPr>
      <w:pStyle w:val="a5"/>
      <w:jc w:val="center"/>
      <w:rPr>
        <w:rFonts w:ascii="ＭＳ 明朝" w:hAnsi="ＭＳ 明朝"/>
        <w:caps/>
        <w:color w:val="auto"/>
      </w:rPr>
    </w:pPr>
    <w:r>
      <w:rPr>
        <w:rFonts w:ascii="ＭＳ 明朝" w:hAnsi="ＭＳ 明朝" w:hint="eastAsia"/>
        <w:caps/>
        <w:color w:val="auto"/>
      </w:rPr>
      <w:t>人-</w:t>
    </w:r>
    <w:r w:rsidRPr="006A1E3C">
      <w:rPr>
        <w:rFonts w:ascii="ＭＳ 明朝" w:hAnsi="ＭＳ 明朝"/>
        <w:caps/>
        <w:color w:val="auto"/>
      </w:rPr>
      <w:fldChar w:fldCharType="begin"/>
    </w:r>
    <w:r w:rsidRPr="006A1E3C">
      <w:rPr>
        <w:rFonts w:ascii="ＭＳ 明朝" w:hAnsi="ＭＳ 明朝"/>
        <w:caps/>
        <w:color w:val="auto"/>
      </w:rPr>
      <w:instrText>PAGE   \* MERGEFORMAT</w:instrText>
    </w:r>
    <w:r w:rsidRPr="006A1E3C">
      <w:rPr>
        <w:rFonts w:ascii="ＭＳ 明朝" w:hAnsi="ＭＳ 明朝"/>
        <w:caps/>
        <w:color w:val="auto"/>
      </w:rPr>
      <w:fldChar w:fldCharType="separate"/>
    </w:r>
    <w:r w:rsidRPr="006A1E3C">
      <w:rPr>
        <w:rFonts w:ascii="ＭＳ 明朝" w:hAnsi="ＭＳ 明朝"/>
        <w:caps/>
        <w:color w:val="auto"/>
        <w:lang w:val="ja-JP"/>
      </w:rPr>
      <w:t>2</w:t>
    </w:r>
    <w:r w:rsidRPr="006A1E3C">
      <w:rPr>
        <w:rFonts w:ascii="ＭＳ 明朝" w:hAnsi="ＭＳ 明朝"/>
        <w:caps/>
        <w:color w:val="auto"/>
      </w:rPr>
      <w:fldChar w:fldCharType="end"/>
    </w:r>
  </w:p>
  <w:p w14:paraId="1B8081C2" w14:textId="6888E5BE" w:rsidR="001D6F6C" w:rsidRPr="006A1E3C" w:rsidRDefault="001D6F6C" w:rsidP="006A1E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02DAD" w14:textId="77777777" w:rsidR="00C43E71" w:rsidRDefault="00C43E71">
      <w:r>
        <w:separator/>
      </w:r>
    </w:p>
  </w:footnote>
  <w:footnote w:type="continuationSeparator" w:id="0">
    <w:p w14:paraId="6C03E6A4" w14:textId="77777777" w:rsidR="00C43E71" w:rsidRDefault="00C43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94"/>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D67"/>
    <w:rsid w:val="00002455"/>
    <w:rsid w:val="00111F8C"/>
    <w:rsid w:val="001401D7"/>
    <w:rsid w:val="001565DC"/>
    <w:rsid w:val="001764A3"/>
    <w:rsid w:val="001C170D"/>
    <w:rsid w:val="001D6F6C"/>
    <w:rsid w:val="00270A8C"/>
    <w:rsid w:val="002A0795"/>
    <w:rsid w:val="002C5512"/>
    <w:rsid w:val="00310AA3"/>
    <w:rsid w:val="00361F57"/>
    <w:rsid w:val="003A07CC"/>
    <w:rsid w:val="003E3D2C"/>
    <w:rsid w:val="0040765A"/>
    <w:rsid w:val="004116F7"/>
    <w:rsid w:val="00440E8A"/>
    <w:rsid w:val="004529B5"/>
    <w:rsid w:val="004629F4"/>
    <w:rsid w:val="00472C06"/>
    <w:rsid w:val="0048458C"/>
    <w:rsid w:val="004C5FCA"/>
    <w:rsid w:val="005053A0"/>
    <w:rsid w:val="00537F35"/>
    <w:rsid w:val="0056372A"/>
    <w:rsid w:val="005862FF"/>
    <w:rsid w:val="006300F2"/>
    <w:rsid w:val="0067178F"/>
    <w:rsid w:val="006A1E3C"/>
    <w:rsid w:val="007D79BB"/>
    <w:rsid w:val="008077B1"/>
    <w:rsid w:val="00823A6A"/>
    <w:rsid w:val="00826A8C"/>
    <w:rsid w:val="008610ED"/>
    <w:rsid w:val="008B1886"/>
    <w:rsid w:val="00921A17"/>
    <w:rsid w:val="00930392"/>
    <w:rsid w:val="009D3428"/>
    <w:rsid w:val="00A45D37"/>
    <w:rsid w:val="00A5299F"/>
    <w:rsid w:val="00A80C74"/>
    <w:rsid w:val="00AE437D"/>
    <w:rsid w:val="00AF0F0D"/>
    <w:rsid w:val="00AF1D67"/>
    <w:rsid w:val="00B168E6"/>
    <w:rsid w:val="00B21454"/>
    <w:rsid w:val="00B44B62"/>
    <w:rsid w:val="00BD1386"/>
    <w:rsid w:val="00C0317A"/>
    <w:rsid w:val="00C326BF"/>
    <w:rsid w:val="00C43E71"/>
    <w:rsid w:val="00C82FC1"/>
    <w:rsid w:val="00D317AA"/>
    <w:rsid w:val="00DA10CC"/>
    <w:rsid w:val="00DA72AA"/>
    <w:rsid w:val="00E82450"/>
    <w:rsid w:val="00E86243"/>
    <w:rsid w:val="00EC7F48"/>
    <w:rsid w:val="00EE153F"/>
    <w:rsid w:val="00F30A2A"/>
    <w:rsid w:val="00F534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647D9279"/>
  <w15:chartTrackingRefBased/>
  <w15:docId w15:val="{0270968F-9A58-4E6F-91E7-C050C85C9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053A0"/>
    <w:pPr>
      <w:tabs>
        <w:tab w:val="center" w:pos="4252"/>
        <w:tab w:val="right" w:pos="8504"/>
      </w:tabs>
      <w:snapToGrid w:val="0"/>
    </w:pPr>
  </w:style>
  <w:style w:type="character" w:customStyle="1" w:styleId="a4">
    <w:name w:val="ヘッダー (文字)"/>
    <w:link w:val="a3"/>
    <w:uiPriority w:val="99"/>
    <w:semiHidden/>
    <w:locked/>
    <w:rPr>
      <w:rFonts w:cs="ＭＳ 明朝"/>
      <w:color w:val="000000"/>
      <w:kern w:val="0"/>
      <w:sz w:val="21"/>
      <w:szCs w:val="21"/>
    </w:rPr>
  </w:style>
  <w:style w:type="paragraph" w:styleId="a5">
    <w:name w:val="footer"/>
    <w:basedOn w:val="a"/>
    <w:link w:val="a6"/>
    <w:uiPriority w:val="99"/>
    <w:rsid w:val="005053A0"/>
    <w:pPr>
      <w:tabs>
        <w:tab w:val="center" w:pos="4252"/>
        <w:tab w:val="right" w:pos="8504"/>
      </w:tabs>
      <w:snapToGrid w:val="0"/>
    </w:pPr>
  </w:style>
  <w:style w:type="character" w:customStyle="1" w:styleId="a6">
    <w:name w:val="フッター (文字)"/>
    <w:link w:val="a5"/>
    <w:uiPriority w:val="99"/>
    <w:locked/>
    <w:rPr>
      <w:rFonts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2766</Words>
  <Characters>1084</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奥平　剛</cp:lastModifiedBy>
  <cp:revision>14</cp:revision>
  <cp:lastPrinted>2011-01-06T05:17:00Z</cp:lastPrinted>
  <dcterms:created xsi:type="dcterms:W3CDTF">2024-11-25T04:48:00Z</dcterms:created>
  <dcterms:modified xsi:type="dcterms:W3CDTF">2025-01-28T01:17:00Z</dcterms:modified>
</cp:coreProperties>
</file>